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29739B38"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The </w:t>
      </w:r>
      <w:r w:rsidR="00194736">
        <w:rPr>
          <w:rFonts w:cstheme="minorHAnsi"/>
          <w:b/>
          <w:bCs/>
          <w:sz w:val="28"/>
          <w:szCs w:val="28"/>
        </w:rPr>
        <w:t>F</w:t>
      </w:r>
      <w:r w:rsidR="00C85951">
        <w:rPr>
          <w:rFonts w:cstheme="minorHAnsi"/>
          <w:b/>
          <w:bCs/>
          <w:sz w:val="28"/>
          <w:szCs w:val="28"/>
        </w:rPr>
        <w:t>ifteenth</w:t>
      </w:r>
      <w:r w:rsidRPr="00DB6D62">
        <w:rPr>
          <w:rFonts w:cstheme="minorHAnsi"/>
          <w:b/>
          <w:bCs/>
          <w:sz w:val="28"/>
          <w:szCs w:val="28"/>
        </w:rPr>
        <w:t xml:space="preserve"> Sunday after Trinity </w:t>
      </w:r>
    </w:p>
    <w:p w14:paraId="47C2403E" w14:textId="5C77C8C9"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194736">
        <w:rPr>
          <w:rFonts w:cstheme="minorHAnsi"/>
          <w:sz w:val="28"/>
          <w:szCs w:val="28"/>
        </w:rPr>
        <w:t>2</w:t>
      </w:r>
      <w:r w:rsidR="001F6F42">
        <w:rPr>
          <w:rFonts w:cstheme="minorHAnsi"/>
          <w:sz w:val="28"/>
          <w:szCs w:val="28"/>
        </w:rPr>
        <w:t>8</w:t>
      </w:r>
      <w:proofErr w:type="gramStart"/>
      <w:r w:rsidR="001F6F42" w:rsidRPr="001F6F42">
        <w:rPr>
          <w:rFonts w:cstheme="minorHAnsi"/>
          <w:sz w:val="28"/>
          <w:szCs w:val="28"/>
          <w:vertAlign w:val="superscript"/>
        </w:rPr>
        <w:t>th</w:t>
      </w:r>
      <w:r w:rsidR="001F6F42">
        <w:rPr>
          <w:rFonts w:cstheme="minorHAnsi"/>
          <w:sz w:val="28"/>
          <w:szCs w:val="28"/>
        </w:rPr>
        <w:t xml:space="preserve"> </w:t>
      </w:r>
      <w:r w:rsidR="00222BBA">
        <w:rPr>
          <w:rFonts w:cstheme="minorHAnsi"/>
          <w:sz w:val="28"/>
          <w:szCs w:val="28"/>
        </w:rPr>
        <w:t xml:space="preserve"> September</w:t>
      </w:r>
      <w:proofErr w:type="gramEnd"/>
      <w:r w:rsidRPr="00DB6D62">
        <w:rPr>
          <w:rFonts w:cstheme="minorHAnsi"/>
          <w:sz w:val="28"/>
          <w:szCs w:val="28"/>
        </w:rPr>
        <w:t xml:space="preserve"> 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lang w:val="nl-NL"/>
        </w:rPr>
      </w:pPr>
      <w:proofErr w:type="spellStart"/>
      <w:r w:rsidRPr="00DC06CE">
        <w:rPr>
          <w:rFonts w:ascii="Calibri" w:hAnsi="Calibri" w:cs="Calibri"/>
          <w:bCs/>
          <w:lang w:val="nl-NL"/>
        </w:rPr>
        <w:t>Join</w:t>
      </w:r>
      <w:proofErr w:type="spellEnd"/>
      <w:r w:rsidRPr="00DC06CE">
        <w:rPr>
          <w:rFonts w:ascii="Calibri" w:hAnsi="Calibri" w:cs="Calibri"/>
          <w:bCs/>
          <w:lang w:val="nl-NL"/>
        </w:rPr>
        <w:t xml:space="preserve"> Zoom Meeting</w:t>
      </w:r>
    </w:p>
    <w:p w14:paraId="3E69FCA0" w14:textId="77777777" w:rsidR="00CB393A" w:rsidRPr="00DC06CE" w:rsidRDefault="00CB393A" w:rsidP="00CB393A">
      <w:pPr>
        <w:rPr>
          <w:rFonts w:ascii="Calibri" w:hAnsi="Calibri" w:cs="Calibri"/>
          <w:bCs/>
          <w:lang w:val="nl-NL"/>
        </w:rPr>
      </w:pPr>
      <w:proofErr w:type="gramStart"/>
      <w:r w:rsidRPr="00DC06CE">
        <w:rPr>
          <w:rFonts w:ascii="Calibri" w:hAnsi="Calibri" w:cs="Calibri"/>
          <w:bCs/>
          <w:lang w:val="nl-NL"/>
        </w:rPr>
        <w:t>https://us02web.zoom.us/j/85649430168?pwd=QzFzNytXM01TQTc5cTROaHc2aElvZz09</w:t>
      </w:r>
      <w:proofErr w:type="gramEnd"/>
    </w:p>
    <w:p w14:paraId="030D6DE8" w14:textId="77777777" w:rsidR="00CB393A" w:rsidRPr="00DC06CE" w:rsidRDefault="00CB393A" w:rsidP="00CB393A">
      <w:pPr>
        <w:rPr>
          <w:rFonts w:ascii="Calibri" w:hAnsi="Calibri" w:cs="Calibri"/>
          <w:bCs/>
        </w:rPr>
      </w:pPr>
      <w:r w:rsidRPr="00DC06CE">
        <w:rPr>
          <w:rFonts w:ascii="Calibri" w:hAnsi="Calibri" w:cs="Calibri"/>
          <w:bCs/>
        </w:rPr>
        <w:t>Meeting ID: 856 4943 0168</w:t>
      </w:r>
    </w:p>
    <w:p w14:paraId="353E175A" w14:textId="77777777" w:rsidR="00CB393A" w:rsidRPr="00DC06CE" w:rsidRDefault="00CB393A" w:rsidP="00CB393A">
      <w:pPr>
        <w:rPr>
          <w:rFonts w:ascii="Calibri" w:hAnsi="Calibri" w:cs="Calibri"/>
          <w:bCs/>
        </w:rPr>
      </w:pPr>
      <w:r w:rsidRPr="00DC06CE">
        <w:rPr>
          <w:rFonts w:ascii="Calibri" w:hAnsi="Calibri" w:cs="Calibri"/>
          <w:bCs/>
        </w:rPr>
        <w:t>Passcode: 336782</w:t>
      </w:r>
    </w:p>
    <w:p w14:paraId="2A12A8C6" w14:textId="77777777" w:rsidR="00CB393A" w:rsidRPr="00DC06CE" w:rsidRDefault="00CB393A" w:rsidP="00CB393A">
      <w:pPr>
        <w:spacing w:after="120"/>
        <w:rPr>
          <w:rFonts w:ascii="Calibri" w:hAnsi="Calibri" w:cs="Calibri"/>
          <w:b/>
          <w:bCs/>
          <w:u w:val="single"/>
        </w:rPr>
      </w:pPr>
      <w:r w:rsidRPr="00DC06CE">
        <w:rPr>
          <w:rFonts w:ascii="Calibri" w:hAnsi="Calibri" w:cs="Calibri"/>
          <w:b/>
          <w:bCs/>
          <w:u w:val="single"/>
        </w:rPr>
        <w:t>Telephone instructions:</w:t>
      </w:r>
    </w:p>
    <w:p w14:paraId="28E16C94" w14:textId="4EDB6EE1" w:rsidR="00CB393A" w:rsidRDefault="00CB393A" w:rsidP="00CB393A">
      <w:pPr>
        <w:shd w:val="clear" w:color="auto" w:fill="FFFFFF"/>
        <w:rPr>
          <w:rFonts w:cstheme="minorHAnsi"/>
          <w:b/>
          <w:bCs/>
          <w:color w:val="000000" w:themeColor="text1"/>
        </w:rPr>
      </w:pPr>
      <w:r w:rsidRPr="00DC06CE">
        <w:rPr>
          <w:rFonts w:ascii="Calibri" w:hAnsi="Calibri" w:cs="Calibri"/>
          <w:shd w:val="clear" w:color="auto" w:fill="FFFFFF"/>
        </w:rPr>
        <w:t>* Dial: 0131 460 1196</w:t>
      </w:r>
      <w:r w:rsidRPr="00DC06CE">
        <w:rPr>
          <w:rFonts w:ascii="Calibri" w:hAnsi="Calibri" w:cs="Calibri"/>
        </w:rPr>
        <w:br/>
      </w:r>
      <w:r w:rsidRPr="00DC06CE">
        <w:rPr>
          <w:rFonts w:ascii="Calibri" w:hAnsi="Calibri" w:cs="Calibri"/>
          <w:highlight w:val="yellow"/>
          <w:shd w:val="clear" w:color="auto" w:fill="FFFFFF"/>
        </w:rPr>
        <w:br/>
      </w:r>
      <w:r w:rsidRPr="00DC06CE">
        <w:rPr>
          <w:rFonts w:ascii="Calibri" w:hAnsi="Calibri" w:cs="Calibri"/>
          <w:shd w:val="clear" w:color="auto" w:fill="FFFFFF"/>
        </w:rPr>
        <w:t xml:space="preserve">* You are then welcomed to Zoom and asked to type in the meeting ID </w:t>
      </w:r>
      <w:proofErr w:type="spellStart"/>
      <w:r w:rsidRPr="00DC06CE">
        <w:rPr>
          <w:rFonts w:ascii="Calibri" w:hAnsi="Calibri" w:cs="Calibri"/>
          <w:shd w:val="clear" w:color="auto" w:fill="FFFFFF"/>
        </w:rPr>
        <w:t>ie</w:t>
      </w:r>
      <w:proofErr w:type="spellEnd"/>
      <w:r w:rsidRPr="00DC06CE">
        <w:rPr>
          <w:rFonts w:ascii="Calibri" w:hAnsi="Calibri" w:cs="Calibri"/>
          <w:shd w:val="clear" w:color="auto" w:fill="FFFFFF"/>
        </w:rPr>
        <w:t>. 856 4943 0168</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If the next instruction is to add your personal ID just press # to ignore</w:t>
      </w:r>
      <w:r w:rsidRPr="00DC06CE">
        <w:rPr>
          <w:rFonts w:ascii="Calibri" w:hAnsi="Calibri" w:cs="Calibri"/>
        </w:rPr>
        <w:br/>
      </w:r>
      <w:r w:rsidRPr="00DC06CE">
        <w:rPr>
          <w:rFonts w:ascii="Calibri" w:hAnsi="Calibri" w:cs="Calibri"/>
          <w:shd w:val="clear" w:color="auto" w:fill="FFFFFF"/>
        </w:rPr>
        <w:br/>
        <w:t>* When passcode requested type numbers i.e. 336782 plus #.</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At this point you should be admitted to the call.</w:t>
      </w:r>
      <w:r w:rsidRPr="00DC06CE">
        <w:rPr>
          <w:rFonts w:cstheme="minorHAnsi"/>
          <w:b/>
          <w:bCs/>
          <w:noProof/>
          <w:color w:val="000000" w:themeColor="text1"/>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rPr>
        <w:t xml:space="preserve"> </w:t>
      </w:r>
    </w:p>
    <w:p w14:paraId="19EE594F" w14:textId="22EF1183" w:rsidR="00692551" w:rsidRDefault="000B163B" w:rsidP="00676BAC">
      <w:pPr>
        <w:spacing w:after="120"/>
        <w:jc w:val="center"/>
        <w:rPr>
          <w:rFonts w:ascii="Calibri" w:hAnsi="Calibri" w:cs="Calibri"/>
          <w:b/>
          <w:bCs/>
          <w:sz w:val="28"/>
          <w:szCs w:val="28"/>
        </w:rPr>
      </w:pPr>
      <w:r>
        <w:rPr>
          <w:rFonts w:cstheme="minorHAnsi"/>
          <w:b/>
          <w:bCs/>
          <w:noProof/>
          <w:sz w:val="32"/>
          <w:szCs w:val="32"/>
        </w:rPr>
        <w:drawing>
          <wp:anchor distT="0" distB="0" distL="114300" distR="114300" simplePos="0" relativeHeight="251663360" behindDoc="1" locked="0" layoutInCell="1" allowOverlap="1" wp14:anchorId="0EA0FF7C" wp14:editId="69050342">
            <wp:simplePos x="0" y="0"/>
            <wp:positionH relativeFrom="column">
              <wp:posOffset>1837690</wp:posOffset>
            </wp:positionH>
            <wp:positionV relativeFrom="paragraph">
              <wp:posOffset>71867</wp:posOffset>
            </wp:positionV>
            <wp:extent cx="1765935" cy="1271270"/>
            <wp:effectExtent l="0" t="0" r="0" b="0"/>
            <wp:wrapTight wrapText="bothSides">
              <wp:wrapPolygon edited="0">
                <wp:start x="4039" y="0"/>
                <wp:lineTo x="1709" y="1510"/>
                <wp:lineTo x="1864" y="1942"/>
                <wp:lineTo x="6524" y="3453"/>
                <wp:lineTo x="3262" y="3668"/>
                <wp:lineTo x="3262" y="4531"/>
                <wp:lineTo x="0" y="8416"/>
                <wp:lineTo x="0" y="10142"/>
                <wp:lineTo x="1709" y="10358"/>
                <wp:lineTo x="0" y="13594"/>
                <wp:lineTo x="0" y="14026"/>
                <wp:lineTo x="4350" y="17263"/>
                <wp:lineTo x="4350" y="17479"/>
                <wp:lineTo x="7767" y="20715"/>
                <wp:lineTo x="7922" y="21147"/>
                <wp:lineTo x="17553" y="21363"/>
                <wp:lineTo x="19262" y="21363"/>
                <wp:lineTo x="19417" y="21363"/>
                <wp:lineTo x="18175" y="20931"/>
                <wp:lineTo x="17243" y="20715"/>
                <wp:lineTo x="18485" y="17263"/>
                <wp:lineTo x="21282" y="15752"/>
                <wp:lineTo x="21126" y="15536"/>
                <wp:lineTo x="15534" y="13810"/>
                <wp:lineTo x="21437" y="13810"/>
                <wp:lineTo x="21437" y="12084"/>
                <wp:lineTo x="16155" y="10358"/>
                <wp:lineTo x="21282" y="9495"/>
                <wp:lineTo x="21437" y="9279"/>
                <wp:lineTo x="20194" y="6905"/>
                <wp:lineTo x="19728" y="5395"/>
                <wp:lineTo x="18796" y="3453"/>
                <wp:lineTo x="18951" y="1942"/>
                <wp:lineTo x="15068" y="863"/>
                <wp:lineTo x="5126" y="0"/>
                <wp:lineTo x="4039"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8">
                      <a:extLst>
                        <a:ext uri="{28A0092B-C50C-407E-A947-70E740481C1C}">
                          <a14:useLocalDpi xmlns:a14="http://schemas.microsoft.com/office/drawing/2010/main" val="0"/>
                        </a:ext>
                      </a:extLst>
                    </a:blip>
                    <a:stretch>
                      <a:fillRect/>
                    </a:stretch>
                  </pic:blipFill>
                  <pic:spPr>
                    <a:xfrm>
                      <a:off x="0" y="0"/>
                      <a:ext cx="1765935" cy="1271270"/>
                    </a:xfrm>
                    <a:prstGeom prst="rect">
                      <a:avLst/>
                    </a:prstGeom>
                  </pic:spPr>
                </pic:pic>
              </a:graphicData>
            </a:graphic>
            <wp14:sizeRelH relativeFrom="page">
              <wp14:pctWidth>0</wp14:pctWidth>
            </wp14:sizeRelH>
            <wp14:sizeRelV relativeFrom="page">
              <wp14:pctHeight>0</wp14:pctHeight>
            </wp14:sizeRelV>
          </wp:anchor>
        </w:drawing>
      </w:r>
    </w:p>
    <w:p w14:paraId="0C0BD467" w14:textId="61388D8E" w:rsidR="00676BAC" w:rsidRDefault="00676BAC" w:rsidP="00BB716B">
      <w:pPr>
        <w:spacing w:after="120"/>
        <w:jc w:val="right"/>
        <w:rPr>
          <w:rFonts w:ascii="Calibri" w:hAnsi="Calibri" w:cs="Calibri"/>
          <w:b/>
          <w:bCs/>
          <w:sz w:val="28"/>
          <w:szCs w:val="28"/>
        </w:rPr>
      </w:pPr>
    </w:p>
    <w:p w14:paraId="7F046811" w14:textId="47C80925" w:rsidR="00676BAC" w:rsidRDefault="00676BAC" w:rsidP="00BB716B">
      <w:pPr>
        <w:spacing w:after="120"/>
        <w:jc w:val="right"/>
        <w:rPr>
          <w:rFonts w:ascii="Calibri" w:hAnsi="Calibri" w:cs="Calibri"/>
          <w:b/>
          <w:bCs/>
          <w:sz w:val="28"/>
          <w:szCs w:val="28"/>
        </w:rPr>
      </w:pPr>
    </w:p>
    <w:p w14:paraId="4FF533EF" w14:textId="0F253F03" w:rsidR="00676BAC" w:rsidRDefault="00676BAC" w:rsidP="000B163B">
      <w:pPr>
        <w:spacing w:after="120"/>
        <w:jc w:val="center"/>
        <w:rPr>
          <w:rFonts w:ascii="Calibri" w:hAnsi="Calibri" w:cs="Calibri"/>
          <w:b/>
          <w:bCs/>
          <w:sz w:val="28"/>
          <w:szCs w:val="28"/>
        </w:rPr>
      </w:pPr>
    </w:p>
    <w:p w14:paraId="38B71B2F" w14:textId="77777777" w:rsidR="000B163B" w:rsidRDefault="000B163B" w:rsidP="00BB716B">
      <w:pPr>
        <w:spacing w:after="120"/>
        <w:jc w:val="right"/>
        <w:rPr>
          <w:rFonts w:ascii="Calibri" w:hAnsi="Calibri" w:cs="Calibri"/>
          <w:b/>
          <w:bCs/>
          <w:sz w:val="28"/>
          <w:szCs w:val="28"/>
        </w:rPr>
      </w:pPr>
    </w:p>
    <w:p w14:paraId="286BD980" w14:textId="005ADC03"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7777777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7777777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77777777"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be with you  </w:t>
      </w:r>
    </w:p>
    <w:p w14:paraId="3137AD29" w14:textId="77777777"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77777777" w:rsidR="00BB716B" w:rsidRPr="006147DD" w:rsidRDefault="00BB716B" w:rsidP="00BB716B">
      <w:pPr>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77777777" w:rsidR="00BB716B" w:rsidRDefault="00BB716B" w:rsidP="00BB716B">
      <w:pPr>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17D5D989" w14:textId="77777777" w:rsidR="00A65C15" w:rsidRDefault="00A65C15" w:rsidP="00BB716B">
      <w:pPr>
        <w:rPr>
          <w:rFonts w:ascii="Calibri" w:hAnsi="Calibri" w:cs="Calibri"/>
          <w:b/>
          <w:bCs/>
          <w:sz w:val="28"/>
          <w:szCs w:val="28"/>
        </w:rPr>
      </w:pPr>
    </w:p>
    <w:p w14:paraId="2579FEA8" w14:textId="2207AE2E" w:rsidR="00DB6FD9" w:rsidRPr="00DB6FD9" w:rsidRDefault="00DB6FD9" w:rsidP="00BB716B">
      <w:pPr>
        <w:rPr>
          <w:rFonts w:ascii="Calibri" w:hAnsi="Calibri" w:cs="Calibri"/>
          <w:b/>
          <w:bCs/>
          <w:sz w:val="28"/>
          <w:szCs w:val="28"/>
        </w:rPr>
      </w:pPr>
      <w:r w:rsidRPr="00DB6FD9">
        <w:rPr>
          <w:rFonts w:ascii="Calibri" w:hAnsi="Calibri" w:cs="Calibri"/>
          <w:color w:val="232323"/>
          <w:sz w:val="28"/>
          <w:szCs w:val="28"/>
          <w:shd w:val="clear" w:color="auto" w:fill="FFFFFF"/>
        </w:rPr>
        <w:t>As we come before you today, Lord,</w:t>
      </w:r>
      <w:r w:rsidRPr="00DB6FD9">
        <w:rPr>
          <w:rFonts w:ascii="Calibri" w:hAnsi="Calibri" w:cs="Calibri"/>
          <w:color w:val="232323"/>
          <w:sz w:val="28"/>
          <w:szCs w:val="28"/>
        </w:rPr>
        <w:br/>
      </w:r>
      <w:r w:rsidRPr="00DB6FD9">
        <w:rPr>
          <w:rFonts w:ascii="Calibri" w:hAnsi="Calibri" w:cs="Calibri"/>
          <w:color w:val="232323"/>
          <w:sz w:val="28"/>
          <w:szCs w:val="28"/>
          <w:shd w:val="clear" w:color="auto" w:fill="FFFFFF"/>
        </w:rPr>
        <w:t>we prepare to contemplate the treasure contained in your Word,</w:t>
      </w:r>
      <w:r w:rsidRPr="00DB6FD9">
        <w:rPr>
          <w:rFonts w:ascii="Calibri" w:hAnsi="Calibri" w:cs="Calibri"/>
          <w:color w:val="232323"/>
          <w:sz w:val="28"/>
          <w:szCs w:val="28"/>
        </w:rPr>
        <w:br/>
      </w:r>
      <w:r w:rsidRPr="00DB6FD9">
        <w:rPr>
          <w:rFonts w:ascii="Calibri" w:hAnsi="Calibri" w:cs="Calibri"/>
          <w:color w:val="232323"/>
          <w:sz w:val="28"/>
          <w:szCs w:val="28"/>
          <w:shd w:val="clear" w:color="auto" w:fill="FFFFFF"/>
        </w:rPr>
        <w:t>and immerse ourselves in the riches of your love.</w:t>
      </w:r>
      <w:r w:rsidRPr="00DB6FD9">
        <w:rPr>
          <w:rFonts w:ascii="Calibri" w:hAnsi="Calibri" w:cs="Calibri"/>
          <w:color w:val="232323"/>
          <w:sz w:val="28"/>
          <w:szCs w:val="28"/>
        </w:rPr>
        <w:br/>
      </w:r>
      <w:r w:rsidRPr="00DB6FD9">
        <w:rPr>
          <w:rFonts w:ascii="Calibri" w:hAnsi="Calibri" w:cs="Calibri"/>
          <w:color w:val="232323"/>
          <w:sz w:val="28"/>
          <w:szCs w:val="28"/>
          <w:shd w:val="clear" w:color="auto" w:fill="FFFFFF"/>
        </w:rPr>
        <w:t>This abundance is all we require for this sacred time</w:t>
      </w:r>
      <w:r w:rsidRPr="00DB6FD9">
        <w:rPr>
          <w:rFonts w:ascii="Calibri" w:hAnsi="Calibri" w:cs="Calibri"/>
          <w:color w:val="232323"/>
          <w:sz w:val="28"/>
          <w:szCs w:val="28"/>
        </w:rPr>
        <w:br/>
      </w:r>
      <w:r w:rsidRPr="00DB6FD9">
        <w:rPr>
          <w:rFonts w:ascii="Calibri" w:hAnsi="Calibri" w:cs="Calibri"/>
          <w:color w:val="232323"/>
          <w:sz w:val="28"/>
          <w:szCs w:val="28"/>
          <w:shd w:val="clear" w:color="auto" w:fill="FFFFFF"/>
        </w:rPr>
        <w:t>when we lay our worldly thoughts aside to worship you.</w:t>
      </w:r>
      <w:r w:rsidRPr="00DB6FD9">
        <w:rPr>
          <w:rFonts w:ascii="Calibri" w:hAnsi="Calibri" w:cs="Calibri"/>
          <w:color w:val="232323"/>
          <w:sz w:val="28"/>
          <w:szCs w:val="28"/>
        </w:rPr>
        <w:br/>
      </w:r>
      <w:r w:rsidRPr="00DB6FD9">
        <w:rPr>
          <w:rFonts w:ascii="Calibri" w:hAnsi="Calibri" w:cs="Calibri"/>
          <w:color w:val="232323"/>
          <w:sz w:val="28"/>
          <w:szCs w:val="28"/>
          <w:shd w:val="clear" w:color="auto" w:fill="FFFFFF"/>
        </w:rPr>
        <w:t>We are blessed indeed.</w:t>
      </w:r>
      <w:r w:rsidRPr="00DB6FD9">
        <w:rPr>
          <w:rFonts w:ascii="Calibri" w:hAnsi="Calibri" w:cs="Calibri"/>
          <w:color w:val="232323"/>
          <w:sz w:val="28"/>
          <w:szCs w:val="28"/>
        </w:rPr>
        <w:br/>
      </w:r>
      <w:r w:rsidRPr="00DB6FD9">
        <w:rPr>
          <w:rStyle w:val="Strong"/>
          <w:rFonts w:ascii="Calibri" w:eastAsiaTheme="majorEastAsia" w:hAnsi="Calibri" w:cs="Calibri"/>
          <w:color w:val="232323"/>
          <w:sz w:val="28"/>
          <w:szCs w:val="28"/>
          <w:shd w:val="clear" w:color="auto" w:fill="FFFFFF"/>
        </w:rPr>
        <w:t>Amen.</w:t>
      </w:r>
    </w:p>
    <w:p w14:paraId="72DAAEF8" w14:textId="77777777" w:rsidR="00A36090" w:rsidRPr="00DB6FD9" w:rsidRDefault="00A36090" w:rsidP="00676BAC">
      <w:pPr>
        <w:ind w:left="720"/>
        <w:rPr>
          <w:rStyle w:val="Strong"/>
          <w:rFonts w:ascii="Calibri" w:hAnsi="Calibri" w:cs="Calibri"/>
          <w:color w:val="232323"/>
          <w:sz w:val="28"/>
          <w:szCs w:val="28"/>
          <w:shd w:val="clear" w:color="auto" w:fill="FFFFFF"/>
        </w:rPr>
      </w:pPr>
    </w:p>
    <w:p w14:paraId="22E21573" w14:textId="2152718B"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348E471A"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lastRenderedPageBreak/>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326431F3" w14:textId="0F34CEEC" w:rsidR="00A36090" w:rsidRDefault="00A36090" w:rsidP="00A36090">
      <w:pPr>
        <w:pStyle w:val="Heading3"/>
        <w:shd w:val="clear" w:color="auto" w:fill="FFFFFF"/>
        <w:spacing w:before="0" w:after="150"/>
        <w:jc w:val="right"/>
        <w:rPr>
          <w:rStyle w:val="pinktext"/>
          <w:rFonts w:ascii="Calibri" w:hAnsi="Calibri" w:cs="Calibri"/>
          <w:color w:val="auto"/>
        </w:rPr>
      </w:pPr>
      <w:r w:rsidRPr="00A36090">
        <w:rPr>
          <w:rStyle w:val="pinktext"/>
          <w:rFonts w:ascii="Calibri" w:hAnsi="Calibri" w:cs="Calibri"/>
          <w:color w:val="auto"/>
        </w:rPr>
        <w:t>A prayer of confession</w:t>
      </w:r>
    </w:p>
    <w:p w14:paraId="3394B8C9" w14:textId="77777777" w:rsidR="000B163B" w:rsidRDefault="00DB6FD9" w:rsidP="000B163B">
      <w:pPr>
        <w:pStyle w:val="NormalWeb"/>
        <w:shd w:val="clear" w:color="auto" w:fill="FFFFFF"/>
        <w:spacing w:before="0" w:beforeAutospacing="0" w:after="150" w:afterAutospacing="0" w:line="375" w:lineRule="atLeast"/>
        <w:rPr>
          <w:rFonts w:ascii="Calibri" w:hAnsi="Calibri" w:cs="Calibri"/>
          <w:color w:val="232323"/>
          <w:sz w:val="28"/>
          <w:szCs w:val="28"/>
        </w:rPr>
      </w:pPr>
      <w:r w:rsidRPr="00DB6FD9">
        <w:rPr>
          <w:rFonts w:ascii="Calibri" w:hAnsi="Calibri" w:cs="Calibri"/>
          <w:color w:val="232323"/>
          <w:sz w:val="28"/>
          <w:szCs w:val="28"/>
        </w:rPr>
        <w:t>Heavenly Father, we confess that we are rarely content,</w:t>
      </w:r>
      <w:r w:rsidRPr="00DB6FD9">
        <w:rPr>
          <w:rFonts w:ascii="Calibri" w:hAnsi="Calibri" w:cs="Calibri"/>
          <w:color w:val="232323"/>
          <w:sz w:val="28"/>
          <w:szCs w:val="28"/>
        </w:rPr>
        <w:br/>
        <w:t>craving things that we think will bring us status or make us happy,</w:t>
      </w:r>
      <w:r w:rsidRPr="00DB6FD9">
        <w:rPr>
          <w:rFonts w:ascii="Calibri" w:hAnsi="Calibri" w:cs="Calibri"/>
          <w:color w:val="232323"/>
          <w:sz w:val="28"/>
          <w:szCs w:val="28"/>
        </w:rPr>
        <w:br/>
        <w:t>but their pleasures are fleeting and we always want more.</w:t>
      </w:r>
      <w:r w:rsidRPr="00DB6FD9">
        <w:rPr>
          <w:rFonts w:ascii="Calibri" w:hAnsi="Calibri" w:cs="Calibri"/>
          <w:color w:val="232323"/>
          <w:sz w:val="28"/>
          <w:szCs w:val="28"/>
        </w:rPr>
        <w:br/>
        <w:t>Father, we repent of our dependence on material things</w:t>
      </w:r>
      <w:r w:rsidRPr="00DB6FD9">
        <w:rPr>
          <w:rFonts w:ascii="Calibri" w:hAnsi="Calibri" w:cs="Calibri"/>
          <w:color w:val="232323"/>
          <w:sz w:val="28"/>
          <w:szCs w:val="28"/>
        </w:rPr>
        <w:br/>
        <w:t>and our craving for the money to buy them.</w:t>
      </w:r>
      <w:r w:rsidRPr="00DB6FD9">
        <w:rPr>
          <w:rFonts w:ascii="Calibri" w:hAnsi="Calibri" w:cs="Calibri"/>
          <w:color w:val="232323"/>
          <w:sz w:val="28"/>
          <w:szCs w:val="28"/>
        </w:rPr>
        <w:br/>
        <w:t>We turn our thoughts instead</w:t>
      </w:r>
      <w:r w:rsidRPr="00DB6FD9">
        <w:rPr>
          <w:rFonts w:ascii="Calibri" w:hAnsi="Calibri" w:cs="Calibri"/>
          <w:color w:val="232323"/>
          <w:sz w:val="28"/>
          <w:szCs w:val="28"/>
        </w:rPr>
        <w:br/>
        <w:t>to the generosity of your loving heart.</w:t>
      </w:r>
      <w:r w:rsidRPr="00DB6FD9">
        <w:rPr>
          <w:rFonts w:ascii="Calibri" w:hAnsi="Calibri" w:cs="Calibri"/>
          <w:color w:val="232323"/>
          <w:sz w:val="28"/>
          <w:szCs w:val="28"/>
        </w:rPr>
        <w:br/>
        <w:t>We commit ourselves to treasuring the abundance</w:t>
      </w:r>
      <w:r w:rsidRPr="00DB6FD9">
        <w:rPr>
          <w:rFonts w:ascii="Calibri" w:hAnsi="Calibri" w:cs="Calibri"/>
          <w:color w:val="232323"/>
          <w:sz w:val="28"/>
          <w:szCs w:val="28"/>
        </w:rPr>
        <w:br/>
        <w:t>of love and joy with which you bless us, and to sharing it,</w:t>
      </w:r>
      <w:r w:rsidRPr="00DB6FD9">
        <w:rPr>
          <w:rFonts w:ascii="Calibri" w:hAnsi="Calibri" w:cs="Calibri"/>
          <w:color w:val="232323"/>
          <w:sz w:val="28"/>
          <w:szCs w:val="28"/>
        </w:rPr>
        <w:br/>
        <w:t>so that greater contentment may be known by all.</w:t>
      </w:r>
      <w:r w:rsidRPr="00DB6FD9">
        <w:rPr>
          <w:rFonts w:ascii="Calibri" w:hAnsi="Calibri" w:cs="Calibri"/>
          <w:color w:val="232323"/>
          <w:sz w:val="28"/>
          <w:szCs w:val="28"/>
        </w:rPr>
        <w:br/>
      </w:r>
      <w:r w:rsidRPr="00DB6FD9">
        <w:rPr>
          <w:rStyle w:val="Strong"/>
          <w:rFonts w:ascii="Calibri" w:eastAsiaTheme="majorEastAsia" w:hAnsi="Calibri" w:cs="Calibri"/>
          <w:color w:val="232323"/>
          <w:sz w:val="28"/>
          <w:szCs w:val="28"/>
        </w:rPr>
        <w:t>Amen.</w:t>
      </w:r>
    </w:p>
    <w:p w14:paraId="736E46D9" w14:textId="6AC21B0D" w:rsidR="00DB6FD9" w:rsidRPr="000B163B" w:rsidRDefault="00DB6FD9" w:rsidP="000B163B">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sidRPr="00DB6FD9">
        <w:rPr>
          <w:rStyle w:val="pinktext"/>
          <w:rFonts w:ascii="Calibri" w:eastAsiaTheme="majorEastAsia" w:hAnsi="Calibri" w:cs="Calibri"/>
          <w:color w:val="000000" w:themeColor="text1"/>
          <w:sz w:val="28"/>
          <w:szCs w:val="28"/>
        </w:rPr>
        <w:t>Assurance of forgiveness</w:t>
      </w:r>
    </w:p>
    <w:p w14:paraId="68A0F308"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232323"/>
          <w:sz w:val="28"/>
          <w:szCs w:val="28"/>
        </w:rPr>
      </w:pPr>
      <w:r w:rsidRPr="00DB6FD9">
        <w:rPr>
          <w:rFonts w:ascii="Calibri" w:hAnsi="Calibri" w:cs="Calibri"/>
          <w:color w:val="232323"/>
          <w:sz w:val="28"/>
          <w:szCs w:val="28"/>
        </w:rPr>
        <w:t>Time and time again, O Lord,</w:t>
      </w:r>
      <w:r w:rsidRPr="00DB6FD9">
        <w:rPr>
          <w:rFonts w:ascii="Calibri" w:hAnsi="Calibri" w:cs="Calibri"/>
          <w:color w:val="232323"/>
          <w:sz w:val="28"/>
          <w:szCs w:val="28"/>
        </w:rPr>
        <w:br/>
        <w:t>you forgive us for filling our lives</w:t>
      </w:r>
      <w:r w:rsidRPr="00DB6FD9">
        <w:rPr>
          <w:rFonts w:ascii="Calibri" w:hAnsi="Calibri" w:cs="Calibri"/>
          <w:color w:val="232323"/>
          <w:sz w:val="28"/>
          <w:szCs w:val="28"/>
        </w:rPr>
        <w:br/>
        <w:t>with things bought by money,</w:t>
      </w:r>
      <w:r w:rsidRPr="00DB6FD9">
        <w:rPr>
          <w:rFonts w:ascii="Calibri" w:hAnsi="Calibri" w:cs="Calibri"/>
          <w:color w:val="232323"/>
          <w:sz w:val="28"/>
          <w:szCs w:val="28"/>
        </w:rPr>
        <w:br/>
        <w:t>instead of finding our fulfilment in you.</w:t>
      </w:r>
      <w:r w:rsidRPr="00DB6FD9">
        <w:rPr>
          <w:rFonts w:ascii="Calibri" w:hAnsi="Calibri" w:cs="Calibri"/>
          <w:color w:val="232323"/>
          <w:sz w:val="28"/>
          <w:szCs w:val="28"/>
        </w:rPr>
        <w:br/>
        <w:t>You forgive us our discontent</w:t>
      </w:r>
      <w:r w:rsidRPr="00DB6FD9">
        <w:rPr>
          <w:rFonts w:ascii="Calibri" w:hAnsi="Calibri" w:cs="Calibri"/>
          <w:color w:val="232323"/>
          <w:sz w:val="28"/>
          <w:szCs w:val="28"/>
        </w:rPr>
        <w:br/>
        <w:t>and our failure to spend our wealth wisely</w:t>
      </w:r>
      <w:r w:rsidRPr="00DB6FD9">
        <w:rPr>
          <w:rFonts w:ascii="Calibri" w:hAnsi="Calibri" w:cs="Calibri"/>
          <w:color w:val="232323"/>
          <w:sz w:val="28"/>
          <w:szCs w:val="28"/>
        </w:rPr>
        <w:br/>
        <w:t>and for the good of others.</w:t>
      </w:r>
      <w:r w:rsidRPr="00DB6FD9">
        <w:rPr>
          <w:rFonts w:ascii="Calibri" w:hAnsi="Calibri" w:cs="Calibri"/>
          <w:color w:val="232323"/>
          <w:sz w:val="28"/>
          <w:szCs w:val="28"/>
        </w:rPr>
        <w:br/>
        <w:t>Thank you for your generous forgiveness,</w:t>
      </w:r>
      <w:r w:rsidRPr="00DB6FD9">
        <w:rPr>
          <w:rFonts w:ascii="Calibri" w:hAnsi="Calibri" w:cs="Calibri"/>
          <w:color w:val="232323"/>
          <w:sz w:val="28"/>
          <w:szCs w:val="28"/>
        </w:rPr>
        <w:br/>
        <w:t>when we have lacked generosity ourselves.</w:t>
      </w:r>
      <w:r w:rsidRPr="00DB6FD9">
        <w:rPr>
          <w:rFonts w:ascii="Calibri" w:hAnsi="Calibri" w:cs="Calibri"/>
          <w:color w:val="232323"/>
          <w:sz w:val="28"/>
          <w:szCs w:val="28"/>
        </w:rPr>
        <w:br/>
      </w:r>
      <w:r w:rsidRPr="00DB6FD9">
        <w:rPr>
          <w:rStyle w:val="Strong"/>
          <w:rFonts w:ascii="Calibri" w:eastAsiaTheme="majorEastAsia" w:hAnsi="Calibri" w:cs="Calibri"/>
          <w:color w:val="232323"/>
          <w:sz w:val="28"/>
          <w:szCs w:val="28"/>
        </w:rPr>
        <w:t>Amen.</w:t>
      </w:r>
    </w:p>
    <w:p w14:paraId="54C1133D" w14:textId="77777777" w:rsidR="00DB6FD9" w:rsidRPr="00DB6FD9" w:rsidRDefault="00DB6FD9" w:rsidP="00DB6FD9">
      <w:pPr>
        <w:rPr>
          <w:rFonts w:ascii="Calibri" w:hAnsi="Calibri" w:cs="Calibri"/>
          <w:sz w:val="28"/>
          <w:szCs w:val="28"/>
          <w:lang w:eastAsia="en-US"/>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11FA6809" w:rsidR="00BB716B" w:rsidRDefault="00BB716B" w:rsidP="00BB716B">
      <w:pPr>
        <w:spacing w:after="120"/>
        <w:rPr>
          <w:rFonts w:ascii="Calibri" w:hAnsi="Calibri" w:cs="Calibri"/>
          <w:sz w:val="28"/>
          <w:szCs w:val="28"/>
          <w:lang w:eastAsia="en-GB"/>
        </w:rPr>
      </w:pPr>
      <w:r w:rsidRPr="006147DD">
        <w:rPr>
          <w:rFonts w:ascii="Calibri" w:hAnsi="Calibri" w:cs="Calibri"/>
          <w:sz w:val="28"/>
          <w:szCs w:val="28"/>
          <w:lang w:eastAsia="en-GB"/>
        </w:rPr>
        <w:t xml:space="preserve">First reading: </w:t>
      </w:r>
      <w:r w:rsidRPr="006147DD">
        <w:rPr>
          <w:rFonts w:ascii="Calibri" w:hAnsi="Calibri" w:cs="Calibri"/>
          <w:sz w:val="28"/>
          <w:szCs w:val="28"/>
          <w:lang w:eastAsia="en-GB"/>
        </w:rPr>
        <w:tab/>
      </w:r>
      <w:r w:rsidR="00E5568A">
        <w:rPr>
          <w:rFonts w:ascii="Calibri" w:hAnsi="Calibri" w:cs="Calibri"/>
          <w:sz w:val="28"/>
          <w:szCs w:val="28"/>
          <w:lang w:eastAsia="en-GB"/>
        </w:rPr>
        <w:t xml:space="preserve">1 Timothy </w:t>
      </w:r>
      <w:r w:rsidR="00C85951">
        <w:rPr>
          <w:rFonts w:ascii="Calibri" w:hAnsi="Calibri" w:cs="Calibri"/>
          <w:sz w:val="28"/>
          <w:szCs w:val="28"/>
          <w:lang w:eastAsia="en-GB"/>
        </w:rPr>
        <w:t>6:6-19</w:t>
      </w:r>
    </w:p>
    <w:p w14:paraId="50F70075" w14:textId="77777777" w:rsidR="00027806" w:rsidRPr="00027806" w:rsidRDefault="00027806" w:rsidP="00027806">
      <w:pPr>
        <w:pStyle w:val="NormalWeb"/>
        <w:shd w:val="clear" w:color="auto" w:fill="FFFFFF"/>
        <w:rPr>
          <w:rFonts w:ascii="Calibri" w:hAnsi="Calibri" w:cs="Calibri"/>
          <w:color w:val="010000"/>
          <w:sz w:val="28"/>
          <w:szCs w:val="28"/>
        </w:rPr>
      </w:pPr>
      <w:r w:rsidRPr="00027806">
        <w:rPr>
          <w:rFonts w:ascii="Calibri" w:hAnsi="Calibri" w:cs="Calibri"/>
          <w:color w:val="010000"/>
          <w:sz w:val="28"/>
          <w:szCs w:val="28"/>
        </w:rPr>
        <w:t xml:space="preserve">Of course, 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 But as for you, man of God, shun all this; pursue righteousness, godliness, faith, love, </w:t>
      </w:r>
      <w:r w:rsidRPr="00027806">
        <w:rPr>
          <w:rFonts w:ascii="Calibri" w:hAnsi="Calibri" w:cs="Calibri"/>
          <w:color w:val="010000"/>
          <w:sz w:val="28"/>
          <w:szCs w:val="28"/>
        </w:rPr>
        <w:lastRenderedPageBreak/>
        <w:t>endurance, gentleness. Fight the good fight of the faith; take hold of the eternal life, to which you were called and for which you made the good confession in the presence of many witnesses.</w:t>
      </w:r>
    </w:p>
    <w:p w14:paraId="2ED97381" w14:textId="47600371" w:rsidR="00027806" w:rsidRPr="00027806" w:rsidRDefault="00027806" w:rsidP="00027806">
      <w:pPr>
        <w:pStyle w:val="NormalWeb"/>
        <w:shd w:val="clear" w:color="auto" w:fill="FFFFFF"/>
        <w:rPr>
          <w:rFonts w:ascii="Calibri" w:hAnsi="Calibri" w:cs="Calibri"/>
          <w:color w:val="010000"/>
          <w:sz w:val="28"/>
          <w:szCs w:val="28"/>
        </w:rPr>
      </w:pPr>
      <w:r w:rsidRPr="00027806">
        <w:rPr>
          <w:rFonts w:ascii="Calibri" w:hAnsi="Calibri" w:cs="Calibri"/>
          <w:color w:val="010000"/>
          <w:sz w:val="28"/>
          <w:szCs w:val="28"/>
        </w:rPr>
        <w:t>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w:t>
      </w:r>
      <w:r>
        <w:rPr>
          <w:rFonts w:ascii="Calibri" w:hAnsi="Calibri" w:cs="Calibri"/>
          <w:color w:val="010000"/>
          <w:sz w:val="28"/>
          <w:szCs w:val="28"/>
        </w:rPr>
        <w:t>u</w:t>
      </w:r>
      <w:r w:rsidRPr="00027806">
        <w:rPr>
          <w:rFonts w:ascii="Calibri" w:hAnsi="Calibri" w:cs="Calibri"/>
          <w:color w:val="010000"/>
          <w:sz w:val="28"/>
          <w:szCs w:val="28"/>
        </w:rPr>
        <w:t>r and eternal dominion. Amen. 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72AF6863" w14:textId="77777777"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Pr="00447531"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4BD095B8" w14:textId="7B884213"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Psalm</w:t>
      </w:r>
      <w:r w:rsidRP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00447531">
        <w:rPr>
          <w:rStyle w:val="Emphasis"/>
          <w:rFonts w:ascii="Calibri" w:hAnsi="Calibri" w:cs="Calibri"/>
          <w:i w:val="0"/>
          <w:iCs w:val="0"/>
          <w:color w:val="auto"/>
          <w:sz w:val="28"/>
          <w:szCs w:val="28"/>
          <w:lang w:val="en-GB"/>
        </w:rPr>
        <w:tab/>
      </w:r>
      <w:r w:rsidRPr="00447531">
        <w:rPr>
          <w:rStyle w:val="Emphasis"/>
          <w:rFonts w:ascii="Calibri" w:hAnsi="Calibri" w:cs="Calibri"/>
          <w:i w:val="0"/>
          <w:iCs w:val="0"/>
          <w:color w:val="auto"/>
          <w:sz w:val="28"/>
          <w:szCs w:val="28"/>
          <w:lang w:val="en-GB"/>
        </w:rPr>
        <w:t xml:space="preserve">Psalm </w:t>
      </w:r>
      <w:r w:rsidR="00194736">
        <w:rPr>
          <w:rStyle w:val="Emphasis"/>
          <w:rFonts w:ascii="Calibri" w:hAnsi="Calibri" w:cs="Calibri"/>
          <w:i w:val="0"/>
          <w:iCs w:val="0"/>
          <w:color w:val="auto"/>
          <w:sz w:val="28"/>
          <w:szCs w:val="28"/>
          <w:lang w:val="en-GB"/>
        </w:rPr>
        <w:t>1</w:t>
      </w:r>
      <w:r w:rsidR="00C85951">
        <w:rPr>
          <w:rStyle w:val="Emphasis"/>
          <w:rFonts w:ascii="Calibri" w:hAnsi="Calibri" w:cs="Calibri"/>
          <w:i w:val="0"/>
          <w:iCs w:val="0"/>
          <w:color w:val="auto"/>
          <w:sz w:val="28"/>
          <w:szCs w:val="28"/>
          <w:lang w:val="en-GB"/>
        </w:rPr>
        <w:t>46</w:t>
      </w:r>
    </w:p>
    <w:p w14:paraId="50AB3E36" w14:textId="77777777" w:rsidR="000B163B" w:rsidRDefault="00027806" w:rsidP="000B163B">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Open Sans" w:hAnsi="Open Sans" w:cs="Open Sans"/>
          <w:color w:val="000000"/>
          <w:spacing w:val="3"/>
          <w:sz w:val="29"/>
          <w:szCs w:val="29"/>
        </w:rPr>
        <w:t>  </w:t>
      </w:r>
      <w:r w:rsidRPr="00027806">
        <w:rPr>
          <w:rFonts w:ascii="Calibri" w:hAnsi="Calibri" w:cs="Calibri"/>
          <w:color w:val="000000"/>
          <w:spacing w:val="3"/>
          <w:sz w:val="28"/>
          <w:szCs w:val="28"/>
        </w:rPr>
        <w:t>Alleluia</w:t>
      </w:r>
    </w:p>
    <w:p w14:paraId="19EFC116" w14:textId="2D5908FB" w:rsidR="00027806" w:rsidRPr="00027806" w:rsidRDefault="000B163B" w:rsidP="000B163B">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Pr>
          <w:rFonts w:ascii="Calibri" w:hAnsi="Calibri" w:cs="Calibri"/>
          <w:color w:val="000000"/>
          <w:spacing w:val="3"/>
          <w:sz w:val="28"/>
          <w:szCs w:val="28"/>
        </w:rPr>
        <w:tab/>
      </w:r>
      <w:r w:rsidR="00027806" w:rsidRPr="00027806">
        <w:rPr>
          <w:rFonts w:ascii="Calibri" w:hAnsi="Calibri" w:cs="Calibri"/>
          <w:color w:val="000000"/>
          <w:spacing w:val="3"/>
          <w:sz w:val="28"/>
          <w:szCs w:val="28"/>
        </w:rPr>
        <w:t>Praise the Lord, O my soul:</w:t>
      </w:r>
    </w:p>
    <w:p w14:paraId="1DCF1E45" w14:textId="26262169" w:rsidR="00027806" w:rsidRPr="00027806" w:rsidRDefault="00027806" w:rsidP="00027806">
      <w:pPr>
        <w:pStyle w:val="vein"/>
        <w:shd w:val="clear" w:color="auto" w:fill="FFFFFF"/>
        <w:spacing w:before="0" w:beforeAutospacing="0" w:after="0" w:afterAutospacing="0" w:line="450" w:lineRule="atLeast"/>
        <w:ind w:left="720"/>
        <w:rPr>
          <w:rFonts w:ascii="Calibri" w:hAnsi="Calibri" w:cs="Calibri"/>
          <w:color w:val="000000"/>
          <w:spacing w:val="3"/>
          <w:sz w:val="28"/>
          <w:szCs w:val="28"/>
        </w:rPr>
      </w:pPr>
      <w:r w:rsidRPr="00027806">
        <w:rPr>
          <w:rFonts w:ascii="Calibri" w:hAnsi="Calibri" w:cs="Calibri"/>
          <w:color w:val="000000"/>
          <w:spacing w:val="3"/>
          <w:sz w:val="28"/>
          <w:szCs w:val="28"/>
        </w:rPr>
        <w:t xml:space="preserve">while I live will I praise the </w:t>
      </w:r>
      <w:proofErr w:type="gramStart"/>
      <w:r w:rsidRPr="00027806">
        <w:rPr>
          <w:rFonts w:ascii="Calibri" w:hAnsi="Calibri" w:cs="Calibri"/>
          <w:color w:val="000000"/>
          <w:spacing w:val="3"/>
          <w:sz w:val="28"/>
          <w:szCs w:val="28"/>
        </w:rPr>
        <w:t>Lord;</w:t>
      </w:r>
      <w:proofErr w:type="gramEnd"/>
      <w:r w:rsidRPr="00027806">
        <w:rPr>
          <w:rFonts w:ascii="Calibri" w:hAnsi="Calibri" w:cs="Calibri"/>
          <w:color w:val="000000"/>
          <w:spacing w:val="3"/>
          <w:sz w:val="28"/>
          <w:szCs w:val="28"/>
        </w:rPr>
        <w:t>  </w:t>
      </w:r>
    </w:p>
    <w:p w14:paraId="2DC8F62A"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proofErr w:type="gramStart"/>
      <w:r w:rsidRPr="00027806">
        <w:rPr>
          <w:rFonts w:ascii="Calibri" w:hAnsi="Calibri" w:cs="Calibri"/>
          <w:color w:val="000000"/>
          <w:spacing w:val="3"/>
          <w:sz w:val="28"/>
          <w:szCs w:val="28"/>
        </w:rPr>
        <w:t>as long as</w:t>
      </w:r>
      <w:proofErr w:type="gramEnd"/>
      <w:r w:rsidRPr="00027806">
        <w:rPr>
          <w:rFonts w:ascii="Calibri" w:hAnsi="Calibri" w:cs="Calibri"/>
          <w:color w:val="000000"/>
          <w:spacing w:val="3"/>
          <w:sz w:val="28"/>
          <w:szCs w:val="28"/>
        </w:rPr>
        <w:t xml:space="preserve"> I have any being,</w:t>
      </w:r>
    </w:p>
    <w:p w14:paraId="11986C79" w14:textId="77777777" w:rsidR="00027806" w:rsidRPr="00027806" w:rsidRDefault="00027806" w:rsidP="00027806">
      <w:pPr>
        <w:pStyle w:val="vein"/>
        <w:shd w:val="clear" w:color="auto" w:fill="FFFFFF"/>
        <w:spacing w:before="0" w:beforeAutospacing="0" w:after="0" w:afterAutospacing="0" w:line="450" w:lineRule="atLeast"/>
        <w:ind w:left="720"/>
        <w:rPr>
          <w:rFonts w:ascii="Calibri" w:hAnsi="Calibri" w:cs="Calibri"/>
          <w:color w:val="000000"/>
          <w:spacing w:val="3"/>
          <w:sz w:val="28"/>
          <w:szCs w:val="28"/>
        </w:rPr>
      </w:pPr>
      <w:r w:rsidRPr="00027806">
        <w:rPr>
          <w:rFonts w:ascii="Calibri" w:hAnsi="Calibri" w:cs="Calibri"/>
          <w:color w:val="000000"/>
          <w:spacing w:val="3"/>
          <w:sz w:val="28"/>
          <w:szCs w:val="28"/>
        </w:rPr>
        <w:t>    I will sing praises to my God.</w:t>
      </w:r>
    </w:p>
    <w:p w14:paraId="1F860ED0" w14:textId="77777777"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2    Put not your trust in princes,</w:t>
      </w:r>
    </w:p>
    <w:p w14:paraId="74F30585" w14:textId="3510A111" w:rsidR="00027806" w:rsidRPr="00027806" w:rsidRDefault="00027806" w:rsidP="00027806">
      <w:pPr>
        <w:pStyle w:val="vein"/>
        <w:shd w:val="clear" w:color="auto" w:fill="FFFFFF"/>
        <w:spacing w:before="0" w:beforeAutospacing="0" w:after="0" w:afterAutospacing="0" w:line="450" w:lineRule="atLeast"/>
        <w:ind w:left="720"/>
        <w:rPr>
          <w:rFonts w:ascii="Calibri" w:hAnsi="Calibri" w:cs="Calibri"/>
          <w:color w:val="000000"/>
          <w:spacing w:val="3"/>
          <w:sz w:val="28"/>
          <w:szCs w:val="28"/>
        </w:rPr>
      </w:pPr>
      <w:r w:rsidRPr="00027806">
        <w:rPr>
          <w:rFonts w:ascii="Calibri" w:hAnsi="Calibri" w:cs="Calibri"/>
          <w:color w:val="000000"/>
          <w:spacing w:val="3"/>
          <w:sz w:val="28"/>
          <w:szCs w:val="28"/>
        </w:rPr>
        <w:t>    nor in any human power,  </w:t>
      </w:r>
    </w:p>
    <w:p w14:paraId="2A27B5DB"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for there is no help in them.</w:t>
      </w:r>
    </w:p>
    <w:p w14:paraId="507853AC" w14:textId="59FFC771"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 xml:space="preserve">3    When their breath goes forth, they return to the </w:t>
      </w:r>
      <w:proofErr w:type="gramStart"/>
      <w:r w:rsidRPr="00027806">
        <w:rPr>
          <w:rFonts w:ascii="Calibri" w:hAnsi="Calibri" w:cs="Calibri"/>
          <w:color w:val="000000"/>
          <w:spacing w:val="3"/>
          <w:sz w:val="28"/>
          <w:szCs w:val="28"/>
        </w:rPr>
        <w:t>earth;</w:t>
      </w:r>
      <w:proofErr w:type="gramEnd"/>
      <w:r w:rsidRPr="00027806">
        <w:rPr>
          <w:rFonts w:ascii="Calibri" w:hAnsi="Calibri" w:cs="Calibri"/>
          <w:color w:val="000000"/>
          <w:spacing w:val="3"/>
          <w:sz w:val="28"/>
          <w:szCs w:val="28"/>
        </w:rPr>
        <w:t>  </w:t>
      </w:r>
    </w:p>
    <w:p w14:paraId="332EC168"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on that day all their thoughts perish.</w:t>
      </w:r>
    </w:p>
    <w:p w14:paraId="23BE770B" w14:textId="449311B8"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4    Happy are those who have the God of Jacob for their help,  </w:t>
      </w:r>
    </w:p>
    <w:p w14:paraId="5CE9A6AE"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 xml:space="preserve">whose hope is in the Lord their </w:t>
      </w:r>
      <w:proofErr w:type="gramStart"/>
      <w:r w:rsidRPr="00027806">
        <w:rPr>
          <w:rFonts w:ascii="Calibri" w:hAnsi="Calibri" w:cs="Calibri"/>
          <w:color w:val="000000"/>
          <w:spacing w:val="3"/>
          <w:sz w:val="28"/>
          <w:szCs w:val="28"/>
        </w:rPr>
        <w:t>God;</w:t>
      </w:r>
      <w:proofErr w:type="gramEnd"/>
    </w:p>
    <w:p w14:paraId="0AAC3835" w14:textId="77777777"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5    Who made heaven and earth,</w:t>
      </w:r>
    </w:p>
    <w:p w14:paraId="0BF4F850" w14:textId="591B8740" w:rsidR="00027806" w:rsidRPr="00027806" w:rsidRDefault="00027806" w:rsidP="00027806">
      <w:pPr>
        <w:pStyle w:val="vein"/>
        <w:shd w:val="clear" w:color="auto" w:fill="FFFFFF"/>
        <w:spacing w:before="0" w:beforeAutospacing="0" w:after="0" w:afterAutospacing="0" w:line="450" w:lineRule="atLeast"/>
        <w:ind w:left="720"/>
        <w:rPr>
          <w:rFonts w:ascii="Calibri" w:hAnsi="Calibri" w:cs="Calibri"/>
          <w:color w:val="000000"/>
          <w:spacing w:val="3"/>
          <w:sz w:val="28"/>
          <w:szCs w:val="28"/>
        </w:rPr>
      </w:pPr>
      <w:r w:rsidRPr="00027806">
        <w:rPr>
          <w:rFonts w:ascii="Calibri" w:hAnsi="Calibri" w:cs="Calibri"/>
          <w:color w:val="000000"/>
          <w:spacing w:val="3"/>
          <w:sz w:val="28"/>
          <w:szCs w:val="28"/>
        </w:rPr>
        <w:t xml:space="preserve">    the sea and all that is in </w:t>
      </w:r>
      <w:proofErr w:type="gramStart"/>
      <w:r w:rsidRPr="00027806">
        <w:rPr>
          <w:rFonts w:ascii="Calibri" w:hAnsi="Calibri" w:cs="Calibri"/>
          <w:color w:val="000000"/>
          <w:spacing w:val="3"/>
          <w:sz w:val="28"/>
          <w:szCs w:val="28"/>
        </w:rPr>
        <w:t>them;</w:t>
      </w:r>
      <w:proofErr w:type="gramEnd"/>
      <w:r w:rsidRPr="00027806">
        <w:rPr>
          <w:rFonts w:ascii="Calibri" w:hAnsi="Calibri" w:cs="Calibri"/>
          <w:color w:val="000000"/>
          <w:spacing w:val="3"/>
          <w:sz w:val="28"/>
          <w:szCs w:val="28"/>
        </w:rPr>
        <w:t>  </w:t>
      </w:r>
    </w:p>
    <w:p w14:paraId="4FE6CB3C"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 xml:space="preserve">who keeps his promise for </w:t>
      </w:r>
      <w:proofErr w:type="gramStart"/>
      <w:r w:rsidRPr="00027806">
        <w:rPr>
          <w:rFonts w:ascii="Calibri" w:hAnsi="Calibri" w:cs="Calibri"/>
          <w:color w:val="000000"/>
          <w:spacing w:val="3"/>
          <w:sz w:val="28"/>
          <w:szCs w:val="28"/>
        </w:rPr>
        <w:t>ever;</w:t>
      </w:r>
      <w:proofErr w:type="gramEnd"/>
    </w:p>
    <w:p w14:paraId="640FA326" w14:textId="10208010"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lastRenderedPageBreak/>
        <w:t>6    Who gives justice to those that suffer wrong  </w:t>
      </w:r>
    </w:p>
    <w:p w14:paraId="46F2C74A"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and bread to those who hunger.</w:t>
      </w:r>
    </w:p>
    <w:p w14:paraId="6AD43D98" w14:textId="49DDA92C"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 xml:space="preserve">7    The Lord </w:t>
      </w:r>
      <w:proofErr w:type="spellStart"/>
      <w:proofErr w:type="gramStart"/>
      <w:r w:rsidRPr="00027806">
        <w:rPr>
          <w:rFonts w:ascii="Calibri" w:hAnsi="Calibri" w:cs="Calibri"/>
          <w:color w:val="000000"/>
          <w:spacing w:val="3"/>
          <w:sz w:val="28"/>
          <w:szCs w:val="28"/>
        </w:rPr>
        <w:t>looses</w:t>
      </w:r>
      <w:proofErr w:type="spellEnd"/>
      <w:proofErr w:type="gramEnd"/>
      <w:r w:rsidRPr="00027806">
        <w:rPr>
          <w:rFonts w:ascii="Calibri" w:hAnsi="Calibri" w:cs="Calibri"/>
          <w:color w:val="000000"/>
          <w:spacing w:val="3"/>
          <w:sz w:val="28"/>
          <w:szCs w:val="28"/>
        </w:rPr>
        <w:t xml:space="preserve"> those that are </w:t>
      </w:r>
      <w:proofErr w:type="gramStart"/>
      <w:r w:rsidRPr="00027806">
        <w:rPr>
          <w:rFonts w:ascii="Calibri" w:hAnsi="Calibri" w:cs="Calibri"/>
          <w:color w:val="000000"/>
          <w:spacing w:val="3"/>
          <w:sz w:val="28"/>
          <w:szCs w:val="28"/>
        </w:rPr>
        <w:t>bound;</w:t>
      </w:r>
      <w:proofErr w:type="gramEnd"/>
      <w:r w:rsidRPr="00027806">
        <w:rPr>
          <w:rFonts w:ascii="Calibri" w:hAnsi="Calibri" w:cs="Calibri"/>
          <w:color w:val="000000"/>
          <w:spacing w:val="3"/>
          <w:sz w:val="28"/>
          <w:szCs w:val="28"/>
        </w:rPr>
        <w:t>  </w:t>
      </w:r>
    </w:p>
    <w:p w14:paraId="6B4BD6A5"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 xml:space="preserve">the Lord opens the eyes of the </w:t>
      </w:r>
      <w:proofErr w:type="gramStart"/>
      <w:r w:rsidRPr="00027806">
        <w:rPr>
          <w:rFonts w:ascii="Calibri" w:hAnsi="Calibri" w:cs="Calibri"/>
          <w:color w:val="000000"/>
          <w:spacing w:val="3"/>
          <w:sz w:val="28"/>
          <w:szCs w:val="28"/>
        </w:rPr>
        <w:t>blind;</w:t>
      </w:r>
      <w:proofErr w:type="gramEnd"/>
    </w:p>
    <w:p w14:paraId="57765D78" w14:textId="57AFE223"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 xml:space="preserve">8    The Lord </w:t>
      </w:r>
      <w:proofErr w:type="gramStart"/>
      <w:r w:rsidRPr="00027806">
        <w:rPr>
          <w:rFonts w:ascii="Calibri" w:hAnsi="Calibri" w:cs="Calibri"/>
          <w:color w:val="000000"/>
          <w:spacing w:val="3"/>
          <w:sz w:val="28"/>
          <w:szCs w:val="28"/>
        </w:rPr>
        <w:t>lifts up</w:t>
      </w:r>
      <w:proofErr w:type="gramEnd"/>
      <w:r w:rsidRPr="00027806">
        <w:rPr>
          <w:rFonts w:ascii="Calibri" w:hAnsi="Calibri" w:cs="Calibri"/>
          <w:color w:val="000000"/>
          <w:spacing w:val="3"/>
          <w:sz w:val="28"/>
          <w:szCs w:val="28"/>
        </w:rPr>
        <w:t xml:space="preserve"> those who are bowed </w:t>
      </w:r>
      <w:proofErr w:type="gramStart"/>
      <w:r w:rsidRPr="00027806">
        <w:rPr>
          <w:rFonts w:ascii="Calibri" w:hAnsi="Calibri" w:cs="Calibri"/>
          <w:color w:val="000000"/>
          <w:spacing w:val="3"/>
          <w:sz w:val="28"/>
          <w:szCs w:val="28"/>
        </w:rPr>
        <w:t>down;</w:t>
      </w:r>
      <w:proofErr w:type="gramEnd"/>
      <w:r w:rsidRPr="00027806">
        <w:rPr>
          <w:rFonts w:ascii="Calibri" w:hAnsi="Calibri" w:cs="Calibri"/>
          <w:color w:val="000000"/>
          <w:spacing w:val="3"/>
          <w:sz w:val="28"/>
          <w:szCs w:val="28"/>
        </w:rPr>
        <w:t>  </w:t>
      </w:r>
    </w:p>
    <w:p w14:paraId="72ECA33A"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 xml:space="preserve">the Lord loves the </w:t>
      </w:r>
      <w:proofErr w:type="gramStart"/>
      <w:r w:rsidRPr="00027806">
        <w:rPr>
          <w:rFonts w:ascii="Calibri" w:hAnsi="Calibri" w:cs="Calibri"/>
          <w:color w:val="000000"/>
          <w:spacing w:val="3"/>
          <w:sz w:val="28"/>
          <w:szCs w:val="28"/>
        </w:rPr>
        <w:t>righteous;</w:t>
      </w:r>
      <w:proofErr w:type="gramEnd"/>
    </w:p>
    <w:p w14:paraId="7B3ED1B7" w14:textId="77777777"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027806">
        <w:rPr>
          <w:rFonts w:ascii="Calibri" w:hAnsi="Calibri" w:cs="Calibri"/>
          <w:color w:val="000000"/>
          <w:spacing w:val="3"/>
          <w:sz w:val="28"/>
          <w:szCs w:val="28"/>
        </w:rPr>
        <w:t xml:space="preserve">9    The Lord watches over the stranger in the </w:t>
      </w:r>
      <w:proofErr w:type="gramStart"/>
      <w:r w:rsidRPr="00027806">
        <w:rPr>
          <w:rFonts w:ascii="Calibri" w:hAnsi="Calibri" w:cs="Calibri"/>
          <w:color w:val="000000"/>
          <w:spacing w:val="3"/>
          <w:sz w:val="28"/>
          <w:szCs w:val="28"/>
        </w:rPr>
        <w:t>land;</w:t>
      </w:r>
      <w:proofErr w:type="gramEnd"/>
    </w:p>
    <w:p w14:paraId="34005E08" w14:textId="11833ACD" w:rsidR="00027806" w:rsidRPr="00027806" w:rsidRDefault="00027806" w:rsidP="00027806">
      <w:pPr>
        <w:pStyle w:val="vein"/>
        <w:shd w:val="clear" w:color="auto" w:fill="FFFFFF"/>
        <w:spacing w:before="0" w:beforeAutospacing="0" w:after="0" w:afterAutospacing="0" w:line="450" w:lineRule="atLeast"/>
        <w:ind w:left="720"/>
        <w:rPr>
          <w:rFonts w:ascii="Calibri" w:hAnsi="Calibri" w:cs="Calibri"/>
          <w:color w:val="000000"/>
          <w:spacing w:val="3"/>
          <w:sz w:val="28"/>
          <w:szCs w:val="28"/>
        </w:rPr>
      </w:pPr>
      <w:r w:rsidRPr="00027806">
        <w:rPr>
          <w:rFonts w:ascii="Calibri" w:hAnsi="Calibri" w:cs="Calibri"/>
          <w:color w:val="000000"/>
          <w:spacing w:val="3"/>
          <w:sz w:val="28"/>
          <w:szCs w:val="28"/>
        </w:rPr>
        <w:t xml:space="preserve">    he upholds the orphan and </w:t>
      </w:r>
      <w:proofErr w:type="gramStart"/>
      <w:r w:rsidRPr="00027806">
        <w:rPr>
          <w:rFonts w:ascii="Calibri" w:hAnsi="Calibri" w:cs="Calibri"/>
          <w:color w:val="000000"/>
          <w:spacing w:val="3"/>
          <w:sz w:val="28"/>
          <w:szCs w:val="28"/>
        </w:rPr>
        <w:t>widow;</w:t>
      </w:r>
      <w:proofErr w:type="gramEnd"/>
      <w:r w:rsidRPr="00027806">
        <w:rPr>
          <w:rFonts w:ascii="Calibri" w:hAnsi="Calibri" w:cs="Calibri"/>
          <w:color w:val="000000"/>
          <w:spacing w:val="3"/>
          <w:sz w:val="28"/>
          <w:szCs w:val="28"/>
        </w:rPr>
        <w:t>  </w:t>
      </w:r>
    </w:p>
    <w:p w14:paraId="0D2418D3"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but the way of the wicked he turns upside down.</w:t>
      </w:r>
    </w:p>
    <w:p w14:paraId="3CD907CE" w14:textId="72737507" w:rsidR="00027806" w:rsidRPr="00027806" w:rsidRDefault="00027806" w:rsidP="00027806">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proofErr w:type="gramStart"/>
      <w:r w:rsidRPr="00027806">
        <w:rPr>
          <w:rFonts w:ascii="Calibri" w:hAnsi="Calibri" w:cs="Calibri"/>
          <w:color w:val="000000"/>
          <w:spacing w:val="3"/>
          <w:sz w:val="28"/>
          <w:szCs w:val="28"/>
        </w:rPr>
        <w:t>10  The</w:t>
      </w:r>
      <w:proofErr w:type="gramEnd"/>
      <w:r w:rsidRPr="00027806">
        <w:rPr>
          <w:rFonts w:ascii="Calibri" w:hAnsi="Calibri" w:cs="Calibri"/>
          <w:color w:val="000000"/>
          <w:spacing w:val="3"/>
          <w:sz w:val="28"/>
          <w:szCs w:val="28"/>
        </w:rPr>
        <w:t xml:space="preserve"> Lord shall reign for ever,  </w:t>
      </w:r>
    </w:p>
    <w:p w14:paraId="6D0D49AB" w14:textId="77777777" w:rsidR="00027806" w:rsidRPr="00027806" w:rsidRDefault="00027806" w:rsidP="00027806">
      <w:pPr>
        <w:pStyle w:val="vein"/>
        <w:shd w:val="clear" w:color="auto" w:fill="FFFFFF"/>
        <w:spacing w:before="0" w:beforeAutospacing="0" w:after="0" w:afterAutospacing="0" w:line="450" w:lineRule="atLeast"/>
        <w:ind w:left="720" w:hanging="336"/>
        <w:rPr>
          <w:rFonts w:ascii="Calibri" w:hAnsi="Calibri" w:cs="Calibri"/>
          <w:color w:val="000000"/>
          <w:spacing w:val="3"/>
          <w:sz w:val="28"/>
          <w:szCs w:val="28"/>
        </w:rPr>
      </w:pPr>
      <w:r w:rsidRPr="00027806">
        <w:rPr>
          <w:rFonts w:ascii="Calibri" w:hAnsi="Calibri" w:cs="Calibri"/>
          <w:color w:val="000000"/>
          <w:spacing w:val="3"/>
          <w:sz w:val="28"/>
          <w:szCs w:val="28"/>
        </w:rPr>
        <w:t>your God, O Zion, throughout all generations.</w:t>
      </w:r>
    </w:p>
    <w:p w14:paraId="31D00B2D" w14:textId="77777777" w:rsidR="00027806" w:rsidRPr="00027806" w:rsidRDefault="00027806" w:rsidP="00027806">
      <w:pPr>
        <w:pStyle w:val="vein"/>
        <w:shd w:val="clear" w:color="auto" w:fill="FFFFFF"/>
        <w:spacing w:before="0" w:beforeAutospacing="0" w:after="0" w:afterAutospacing="0" w:line="450" w:lineRule="atLeast"/>
        <w:ind w:left="720"/>
        <w:rPr>
          <w:rFonts w:ascii="Calibri" w:hAnsi="Calibri" w:cs="Calibri"/>
          <w:color w:val="000000"/>
          <w:spacing w:val="3"/>
          <w:sz w:val="28"/>
          <w:szCs w:val="28"/>
        </w:rPr>
      </w:pPr>
      <w:r w:rsidRPr="00027806">
        <w:rPr>
          <w:rFonts w:ascii="Calibri" w:hAnsi="Calibri" w:cs="Calibri"/>
          <w:color w:val="000000"/>
          <w:spacing w:val="3"/>
          <w:sz w:val="28"/>
          <w:szCs w:val="28"/>
        </w:rPr>
        <w:t>    Alleluia.</w:t>
      </w:r>
    </w:p>
    <w:p w14:paraId="15497FF6" w14:textId="77777777" w:rsidR="00027806" w:rsidRPr="00027806" w:rsidRDefault="00027806" w:rsidP="00027806">
      <w:pPr>
        <w:shd w:val="clear" w:color="auto" w:fill="FFFFFF"/>
        <w:rPr>
          <w:rFonts w:ascii="Calibri" w:hAnsi="Calibri" w:cs="Calibri"/>
          <w:color w:val="000000"/>
          <w:spacing w:val="3"/>
          <w:sz w:val="28"/>
          <w:szCs w:val="28"/>
        </w:rPr>
      </w:pPr>
      <w:r w:rsidRPr="00027806">
        <w:rPr>
          <w:rFonts w:ascii="Calibri" w:hAnsi="Calibri" w:cs="Calibri"/>
          <w:color w:val="000000"/>
          <w:spacing w:val="3"/>
          <w:sz w:val="28"/>
          <w:szCs w:val="28"/>
        </w:rPr>
        <w:t> </w:t>
      </w:r>
    </w:p>
    <w:p w14:paraId="3326D3D5" w14:textId="4E78300C"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Glory to the </w:t>
      </w:r>
      <w:proofErr w:type="gramStart"/>
      <w:r w:rsidRPr="00447531">
        <w:rPr>
          <w:rStyle w:val="Emphasis"/>
          <w:rFonts w:ascii="Calibri" w:hAnsi="Calibri" w:cs="Calibri"/>
          <w:i w:val="0"/>
          <w:iCs w:val="0"/>
          <w:color w:val="auto"/>
          <w:sz w:val="28"/>
          <w:szCs w:val="28"/>
          <w:lang w:val="en-GB"/>
        </w:rPr>
        <w:t>Father</w:t>
      </w:r>
      <w:proofErr w:type="gramEnd"/>
      <w:r w:rsidRPr="00447531">
        <w:rPr>
          <w:rStyle w:val="Emphasis"/>
          <w:rFonts w:ascii="Calibri" w:hAnsi="Calibri" w:cs="Calibri"/>
          <w:i w:val="0"/>
          <w:iCs w:val="0"/>
          <w:color w:val="auto"/>
          <w:sz w:val="28"/>
          <w:szCs w:val="28"/>
          <w:lang w:val="en-GB"/>
        </w:rPr>
        <w:t xml:space="preserve"> and to the </w:t>
      </w:r>
      <w:proofErr w:type="gramStart"/>
      <w:r w:rsidRPr="00447531">
        <w:rPr>
          <w:rStyle w:val="Emphasis"/>
          <w:rFonts w:ascii="Calibri" w:hAnsi="Calibri" w:cs="Calibri"/>
          <w:i w:val="0"/>
          <w:iCs w:val="0"/>
          <w:color w:val="auto"/>
          <w:sz w:val="28"/>
          <w:szCs w:val="28"/>
          <w:lang w:val="en-GB"/>
        </w:rPr>
        <w:t>Son</w:t>
      </w:r>
      <w:proofErr w:type="gramEnd"/>
      <w:r w:rsidRPr="00447531">
        <w:rPr>
          <w:rStyle w:val="Emphasis"/>
          <w:rFonts w:ascii="Calibri" w:hAnsi="Calibri" w:cs="Calibri"/>
          <w:i w:val="0"/>
          <w:iCs w:val="0"/>
          <w:color w:val="auto"/>
          <w:sz w:val="28"/>
          <w:szCs w:val="28"/>
          <w:lang w:val="en-GB"/>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 xml:space="preserve">and to the Holy </w:t>
      </w:r>
      <w:proofErr w:type="gramStart"/>
      <w:r w:rsidRPr="00447531">
        <w:rPr>
          <w:rStyle w:val="Emphasis"/>
          <w:rFonts w:ascii="Calibri" w:hAnsi="Calibri" w:cs="Calibri"/>
          <w:i w:val="0"/>
          <w:iCs w:val="0"/>
          <w:color w:val="auto"/>
          <w:sz w:val="28"/>
          <w:szCs w:val="28"/>
          <w:lang w:val="en-GB"/>
        </w:rPr>
        <w:t>Spirit;</w:t>
      </w:r>
      <w:proofErr w:type="gramEnd"/>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jc w:val="both"/>
        <w:rPr>
          <w:rFonts w:ascii="Calibri" w:hAnsi="Calibri" w:cs="Calibri"/>
          <w:i/>
          <w:iCs/>
          <w:sz w:val="28"/>
          <w:szCs w:val="28"/>
        </w:rPr>
      </w:pPr>
    </w:p>
    <w:p w14:paraId="2B7B423A" w14:textId="77777777" w:rsidR="00D922B0" w:rsidRDefault="00D922B0" w:rsidP="00BB716B">
      <w:pPr>
        <w:spacing w:after="120"/>
        <w:jc w:val="both"/>
        <w:rPr>
          <w:rFonts w:ascii="Calibri" w:hAnsi="Calibri" w:cs="Calibri"/>
          <w:sz w:val="28"/>
          <w:szCs w:val="28"/>
        </w:rPr>
      </w:pPr>
    </w:p>
    <w:p w14:paraId="1EF6BE36" w14:textId="6147D7B6"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194736">
        <w:rPr>
          <w:rFonts w:ascii="Calibri" w:hAnsi="Calibri" w:cs="Calibri"/>
          <w:sz w:val="28"/>
          <w:szCs w:val="28"/>
        </w:rPr>
        <w:t>6</w:t>
      </w:r>
      <w:r w:rsidR="006147DD" w:rsidRPr="00447531">
        <w:rPr>
          <w:rFonts w:ascii="Calibri" w:hAnsi="Calibri" w:cs="Calibri"/>
          <w:sz w:val="28"/>
          <w:szCs w:val="28"/>
        </w:rPr>
        <w:t xml:space="preserve">: </w:t>
      </w:r>
      <w:r w:rsidR="00E5568A">
        <w:rPr>
          <w:rFonts w:ascii="Calibri" w:hAnsi="Calibri" w:cs="Calibri"/>
          <w:sz w:val="28"/>
          <w:szCs w:val="28"/>
        </w:rPr>
        <w:t>1</w:t>
      </w:r>
      <w:r w:rsidR="00C85951">
        <w:rPr>
          <w:rFonts w:ascii="Calibri" w:hAnsi="Calibri" w:cs="Calibri"/>
          <w:sz w:val="28"/>
          <w:szCs w:val="28"/>
        </w:rPr>
        <w:t>9-31</w:t>
      </w:r>
    </w:p>
    <w:p w14:paraId="696044BB" w14:textId="24655129" w:rsidR="00E150A2" w:rsidRPr="00027806" w:rsidRDefault="00027806" w:rsidP="00BB716B">
      <w:pPr>
        <w:spacing w:after="120"/>
        <w:jc w:val="both"/>
        <w:rPr>
          <w:rFonts w:ascii="Calibri" w:hAnsi="Calibri" w:cs="Calibri"/>
          <w:sz w:val="28"/>
          <w:szCs w:val="28"/>
        </w:rPr>
      </w:pPr>
      <w:r w:rsidRPr="00027806">
        <w:rPr>
          <w:rFonts w:ascii="Calibri" w:hAnsi="Calibri" w:cs="Calibri"/>
          <w:color w:val="010000"/>
          <w:sz w:val="28"/>
          <w:szCs w:val="28"/>
          <w:shd w:val="clear" w:color="auto" w:fill="FFFFFF"/>
        </w:rPr>
        <w:t>“There was a rich man who was dressed in purple and fine linen and who feasted sumptuously every day. </w:t>
      </w:r>
      <w:r w:rsidRPr="00027806">
        <w:rPr>
          <w:rFonts w:ascii="Calibri" w:hAnsi="Calibri" w:cs="Calibri"/>
          <w:color w:val="777777"/>
          <w:sz w:val="28"/>
          <w:szCs w:val="28"/>
          <w:shd w:val="clear" w:color="auto" w:fill="FFFFFF"/>
          <w:vertAlign w:val="superscript"/>
        </w:rPr>
        <w:t>20</w:t>
      </w:r>
      <w:r w:rsidRPr="00027806">
        <w:rPr>
          <w:rFonts w:ascii="Calibri" w:hAnsi="Calibri" w:cs="Calibri"/>
          <w:color w:val="010000"/>
          <w:sz w:val="28"/>
          <w:szCs w:val="28"/>
          <w:shd w:val="clear" w:color="auto" w:fill="FFFFFF"/>
        </w:rPr>
        <w:t>And at his gate lay a poor man named Lazarus, covered with sores, </w:t>
      </w:r>
      <w:r w:rsidRPr="00027806">
        <w:rPr>
          <w:rFonts w:ascii="Calibri" w:hAnsi="Calibri" w:cs="Calibri"/>
          <w:color w:val="777777"/>
          <w:sz w:val="28"/>
          <w:szCs w:val="28"/>
          <w:shd w:val="clear" w:color="auto" w:fill="FFFFFF"/>
          <w:vertAlign w:val="superscript"/>
        </w:rPr>
        <w:t>21</w:t>
      </w:r>
      <w:r w:rsidRPr="00027806">
        <w:rPr>
          <w:rFonts w:ascii="Calibri" w:hAnsi="Calibri" w:cs="Calibri"/>
          <w:color w:val="010000"/>
          <w:sz w:val="28"/>
          <w:szCs w:val="28"/>
          <w:shd w:val="clear" w:color="auto" w:fill="FFFFFF"/>
        </w:rPr>
        <w:t>who longed to satisfy his hunger with what fell from the rich man’s table; even the dogs would come and lick his sores. </w:t>
      </w:r>
      <w:r w:rsidRPr="00027806">
        <w:rPr>
          <w:rFonts w:ascii="Calibri" w:hAnsi="Calibri" w:cs="Calibri"/>
          <w:color w:val="777777"/>
          <w:sz w:val="28"/>
          <w:szCs w:val="28"/>
          <w:shd w:val="clear" w:color="auto" w:fill="FFFFFF"/>
          <w:vertAlign w:val="superscript"/>
        </w:rPr>
        <w:t>22</w:t>
      </w:r>
      <w:r w:rsidRPr="00027806">
        <w:rPr>
          <w:rFonts w:ascii="Calibri" w:hAnsi="Calibri" w:cs="Calibri"/>
          <w:color w:val="010000"/>
          <w:sz w:val="28"/>
          <w:szCs w:val="28"/>
          <w:shd w:val="clear" w:color="auto" w:fill="FFFFFF"/>
        </w:rPr>
        <w:t>The poor man died and was carried away by the angels to be with Abraham. The rich man also died and was buried. </w:t>
      </w:r>
      <w:r w:rsidRPr="00027806">
        <w:rPr>
          <w:rFonts w:ascii="Calibri" w:hAnsi="Calibri" w:cs="Calibri"/>
          <w:color w:val="777777"/>
          <w:sz w:val="28"/>
          <w:szCs w:val="28"/>
          <w:shd w:val="clear" w:color="auto" w:fill="FFFFFF"/>
          <w:vertAlign w:val="superscript"/>
        </w:rPr>
        <w:t>23</w:t>
      </w:r>
      <w:r w:rsidRPr="00027806">
        <w:rPr>
          <w:rFonts w:ascii="Calibri" w:hAnsi="Calibri" w:cs="Calibri"/>
          <w:color w:val="010000"/>
          <w:sz w:val="28"/>
          <w:szCs w:val="28"/>
          <w:shd w:val="clear" w:color="auto" w:fill="FFFFFF"/>
        </w:rPr>
        <w:t>In Hades, where he was being tormented, he looked up and saw Abraham far away with Lazarus by his side. </w:t>
      </w:r>
      <w:r w:rsidRPr="00027806">
        <w:rPr>
          <w:rFonts w:ascii="Calibri" w:hAnsi="Calibri" w:cs="Calibri"/>
          <w:color w:val="777777"/>
          <w:sz w:val="28"/>
          <w:szCs w:val="28"/>
          <w:shd w:val="clear" w:color="auto" w:fill="FFFFFF"/>
          <w:vertAlign w:val="superscript"/>
        </w:rPr>
        <w:t>24</w:t>
      </w:r>
      <w:r w:rsidRPr="00027806">
        <w:rPr>
          <w:rFonts w:ascii="Calibri" w:hAnsi="Calibri" w:cs="Calibri"/>
          <w:color w:val="010000"/>
          <w:sz w:val="28"/>
          <w:szCs w:val="28"/>
          <w:shd w:val="clear" w:color="auto" w:fill="FFFFFF"/>
        </w:rPr>
        <w:t>He called out, ‘Father Abraham, have mercy on me, and send Lazarus to dip the tip of his finger in water and cool my tongue; for I am in agony in these flames.’ </w:t>
      </w:r>
      <w:r w:rsidRPr="00027806">
        <w:rPr>
          <w:rFonts w:ascii="Calibri" w:hAnsi="Calibri" w:cs="Calibri"/>
          <w:color w:val="777777"/>
          <w:sz w:val="28"/>
          <w:szCs w:val="28"/>
          <w:shd w:val="clear" w:color="auto" w:fill="FFFFFF"/>
          <w:vertAlign w:val="superscript"/>
        </w:rPr>
        <w:t>25</w:t>
      </w:r>
      <w:r w:rsidRPr="00027806">
        <w:rPr>
          <w:rFonts w:ascii="Calibri" w:hAnsi="Calibri" w:cs="Calibri"/>
          <w:color w:val="010000"/>
          <w:sz w:val="28"/>
          <w:szCs w:val="28"/>
          <w:shd w:val="clear" w:color="auto" w:fill="FFFFFF"/>
        </w:rPr>
        <w:t>But Abraham said, ‘Child, remember that during your lifetime you received your good things, and Lazarus in like manner evil things; but now he is comforted here, and you are in agony. </w:t>
      </w:r>
      <w:r w:rsidRPr="00027806">
        <w:rPr>
          <w:rFonts w:ascii="Calibri" w:hAnsi="Calibri" w:cs="Calibri"/>
          <w:color w:val="777777"/>
          <w:sz w:val="28"/>
          <w:szCs w:val="28"/>
          <w:shd w:val="clear" w:color="auto" w:fill="FFFFFF"/>
          <w:vertAlign w:val="superscript"/>
        </w:rPr>
        <w:t>26</w:t>
      </w:r>
      <w:r w:rsidRPr="00027806">
        <w:rPr>
          <w:rFonts w:ascii="Calibri" w:hAnsi="Calibri" w:cs="Calibri"/>
          <w:color w:val="010000"/>
          <w:sz w:val="28"/>
          <w:szCs w:val="28"/>
          <w:shd w:val="clear" w:color="auto" w:fill="FFFFFF"/>
        </w:rPr>
        <w:t>Besides all this, between you and us a great chasm has been fixed, so that those who might want to pass from here to you cannot do so, and no one can cross from there to us.’ </w:t>
      </w:r>
      <w:r w:rsidRPr="00027806">
        <w:rPr>
          <w:rFonts w:ascii="Calibri" w:hAnsi="Calibri" w:cs="Calibri"/>
          <w:color w:val="777777"/>
          <w:sz w:val="28"/>
          <w:szCs w:val="28"/>
          <w:shd w:val="clear" w:color="auto" w:fill="FFFFFF"/>
          <w:vertAlign w:val="superscript"/>
        </w:rPr>
        <w:t>27</w:t>
      </w:r>
      <w:r w:rsidRPr="00027806">
        <w:rPr>
          <w:rFonts w:ascii="Calibri" w:hAnsi="Calibri" w:cs="Calibri"/>
          <w:color w:val="010000"/>
          <w:sz w:val="28"/>
          <w:szCs w:val="28"/>
          <w:shd w:val="clear" w:color="auto" w:fill="FFFFFF"/>
        </w:rPr>
        <w:t>He said, ‘Then, father, I beg you to send him to my father’s house— </w:t>
      </w:r>
      <w:r w:rsidRPr="00027806">
        <w:rPr>
          <w:rFonts w:ascii="Calibri" w:hAnsi="Calibri" w:cs="Calibri"/>
          <w:color w:val="777777"/>
          <w:sz w:val="28"/>
          <w:szCs w:val="28"/>
          <w:shd w:val="clear" w:color="auto" w:fill="FFFFFF"/>
          <w:vertAlign w:val="superscript"/>
        </w:rPr>
        <w:t>28</w:t>
      </w:r>
      <w:r w:rsidRPr="00027806">
        <w:rPr>
          <w:rFonts w:ascii="Calibri" w:hAnsi="Calibri" w:cs="Calibri"/>
          <w:color w:val="010000"/>
          <w:sz w:val="28"/>
          <w:szCs w:val="28"/>
          <w:shd w:val="clear" w:color="auto" w:fill="FFFFFF"/>
        </w:rPr>
        <w:t>for I have five brothers—that he may warn them, so that they will not also come into this place of torment.’ </w:t>
      </w:r>
      <w:r w:rsidRPr="00027806">
        <w:rPr>
          <w:rFonts w:ascii="Calibri" w:hAnsi="Calibri" w:cs="Calibri"/>
          <w:color w:val="777777"/>
          <w:sz w:val="28"/>
          <w:szCs w:val="28"/>
          <w:shd w:val="clear" w:color="auto" w:fill="FFFFFF"/>
          <w:vertAlign w:val="superscript"/>
        </w:rPr>
        <w:t>29</w:t>
      </w:r>
      <w:r w:rsidRPr="00027806">
        <w:rPr>
          <w:rFonts w:ascii="Calibri" w:hAnsi="Calibri" w:cs="Calibri"/>
          <w:color w:val="010000"/>
          <w:sz w:val="28"/>
          <w:szCs w:val="28"/>
          <w:shd w:val="clear" w:color="auto" w:fill="FFFFFF"/>
        </w:rPr>
        <w:t>Abraham replied, ‘They have Moses and the prophets; they should listen to them.’ </w:t>
      </w:r>
      <w:r w:rsidRPr="00027806">
        <w:rPr>
          <w:rFonts w:ascii="Calibri" w:hAnsi="Calibri" w:cs="Calibri"/>
          <w:color w:val="777777"/>
          <w:sz w:val="28"/>
          <w:szCs w:val="28"/>
          <w:shd w:val="clear" w:color="auto" w:fill="FFFFFF"/>
          <w:vertAlign w:val="superscript"/>
        </w:rPr>
        <w:t>30</w:t>
      </w:r>
      <w:r w:rsidRPr="00027806">
        <w:rPr>
          <w:rFonts w:ascii="Calibri" w:hAnsi="Calibri" w:cs="Calibri"/>
          <w:color w:val="010000"/>
          <w:sz w:val="28"/>
          <w:szCs w:val="28"/>
          <w:shd w:val="clear" w:color="auto" w:fill="FFFFFF"/>
        </w:rPr>
        <w:t xml:space="preserve">He said, ‘No, father </w:t>
      </w:r>
      <w:r w:rsidRPr="00027806">
        <w:rPr>
          <w:rFonts w:ascii="Calibri" w:hAnsi="Calibri" w:cs="Calibri"/>
          <w:color w:val="010000"/>
          <w:sz w:val="28"/>
          <w:szCs w:val="28"/>
          <w:shd w:val="clear" w:color="auto" w:fill="FFFFFF"/>
        </w:rPr>
        <w:lastRenderedPageBreak/>
        <w:t>Abraham; but if someone goes to them from the dead, they will repent.’ </w:t>
      </w:r>
      <w:r w:rsidRPr="00027806">
        <w:rPr>
          <w:rFonts w:ascii="Calibri" w:hAnsi="Calibri" w:cs="Calibri"/>
          <w:color w:val="777777"/>
          <w:sz w:val="28"/>
          <w:szCs w:val="28"/>
          <w:shd w:val="clear" w:color="auto" w:fill="FFFFFF"/>
          <w:vertAlign w:val="superscript"/>
        </w:rPr>
        <w:t>31</w:t>
      </w:r>
      <w:r w:rsidRPr="00027806">
        <w:rPr>
          <w:rFonts w:ascii="Calibri" w:hAnsi="Calibri" w:cs="Calibri"/>
          <w:color w:val="010000"/>
          <w:sz w:val="28"/>
          <w:szCs w:val="28"/>
          <w:shd w:val="clear" w:color="auto" w:fill="FFFFFF"/>
        </w:rPr>
        <w:t>He said to him, ‘If they do not listen to Moses and the prophets, neither will they be convinced even if someone rises from the dead.’”</w:t>
      </w:r>
    </w:p>
    <w:p w14:paraId="13B56425" w14:textId="77777777" w:rsidR="00CB5B68" w:rsidRPr="00E150A2" w:rsidRDefault="00CB5B68" w:rsidP="00BB716B">
      <w:pPr>
        <w:pStyle w:val="NormalWeb"/>
        <w:spacing w:before="0" w:beforeAutospacing="0" w:after="0" w:afterAutospacing="0" w:line="259" w:lineRule="auto"/>
        <w:ind w:left="720"/>
        <w:rPr>
          <w:rStyle w:val="text"/>
          <w:rFonts w:ascii="Calibri" w:eastAsiaTheme="majorEastAsia" w:hAnsi="Calibri" w:cs="Calibri"/>
          <w:sz w:val="28"/>
          <w:szCs w:val="28"/>
        </w:rPr>
      </w:pPr>
    </w:p>
    <w:p w14:paraId="4331B208" w14:textId="436BA568"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jc w:val="both"/>
        <w:rPr>
          <w:rFonts w:cstheme="minorHAnsi"/>
          <w:sz w:val="32"/>
          <w:szCs w:val="32"/>
        </w:rPr>
      </w:pPr>
    </w:p>
    <w:p w14:paraId="0F65A6C7" w14:textId="77777777" w:rsidR="00285473" w:rsidRDefault="00285473" w:rsidP="00BF4E8F">
      <w:pPr>
        <w:jc w:val="center"/>
        <w:rPr>
          <w:rFonts w:cstheme="minorHAnsi"/>
          <w:i/>
          <w:iCs/>
          <w:sz w:val="28"/>
          <w:szCs w:val="28"/>
        </w:rPr>
      </w:pPr>
    </w:p>
    <w:p w14:paraId="5F5348C3" w14:textId="1858529A"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753F386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rPr>
          <w:rFonts w:cstheme="minorHAnsi"/>
          <w:b/>
          <w:bCs/>
          <w:sz w:val="32"/>
          <w:szCs w:val="32"/>
        </w:rPr>
      </w:pPr>
    </w:p>
    <w:p w14:paraId="38827987" w14:textId="77777777" w:rsidR="00BF4E8F" w:rsidRDefault="00BF4E8F" w:rsidP="00BF4E8F">
      <w:pPr>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rPr>
          <w:rFonts w:cstheme="minorHAnsi"/>
          <w:sz w:val="32"/>
          <w:szCs w:val="32"/>
        </w:rPr>
      </w:pPr>
    </w:p>
    <w:p w14:paraId="272A5EF5" w14:textId="77777777" w:rsidR="00BB716B" w:rsidRPr="00BB15A0" w:rsidRDefault="00BB716B" w:rsidP="00BB716B">
      <w:pPr>
        <w:spacing w:after="120"/>
        <w:jc w:val="right"/>
        <w:rPr>
          <w:rFonts w:ascii="Calibri" w:hAnsi="Calibri" w:cs="Calibri"/>
          <w:b/>
          <w:sz w:val="28"/>
          <w:szCs w:val="28"/>
        </w:rPr>
      </w:pPr>
      <w:r w:rsidRPr="00BB15A0">
        <w:rPr>
          <w:rFonts w:ascii="Calibri" w:hAnsi="Calibri" w:cs="Calibri"/>
          <w:b/>
          <w:sz w:val="28"/>
          <w:szCs w:val="28"/>
        </w:rPr>
        <w:t>Intercessions</w:t>
      </w:r>
    </w:p>
    <w:p w14:paraId="1AC8BF0F" w14:textId="77777777" w:rsidR="00BB15A0" w:rsidRDefault="00BB15A0" w:rsidP="00BB15A0">
      <w:pPr>
        <w:pStyle w:val="NormalWeb"/>
        <w:shd w:val="clear" w:color="auto" w:fill="FFFFFF"/>
        <w:spacing w:before="0" w:beforeAutospacing="0" w:after="150" w:afterAutospacing="0"/>
        <w:rPr>
          <w:rFonts w:ascii="Calibri" w:hAnsi="Calibri" w:cs="Calibri"/>
          <w:color w:val="4D4D4D"/>
          <w:sz w:val="28"/>
          <w:szCs w:val="28"/>
        </w:rPr>
      </w:pPr>
    </w:p>
    <w:p w14:paraId="200F426F" w14:textId="77777777" w:rsidR="00DB6FD9" w:rsidRPr="00DB6FD9" w:rsidRDefault="00DB6FD9" w:rsidP="00DB6FD9">
      <w:pPr>
        <w:pStyle w:val="NormalWeb"/>
        <w:shd w:val="clear" w:color="auto" w:fill="FFFFFF"/>
        <w:spacing w:before="0" w:beforeAutospacing="0" w:after="150" w:afterAutospacing="0"/>
        <w:rPr>
          <w:rFonts w:ascii="Calibri" w:hAnsi="Calibri" w:cs="Calibri"/>
          <w:color w:val="4D4D4D"/>
          <w:sz w:val="28"/>
          <w:szCs w:val="28"/>
        </w:rPr>
      </w:pPr>
      <w:r w:rsidRPr="00DB6FD9">
        <w:rPr>
          <w:rFonts w:ascii="Calibri" w:hAnsi="Calibri" w:cs="Calibri"/>
          <w:color w:val="4D4D4D"/>
          <w:sz w:val="28"/>
          <w:szCs w:val="28"/>
        </w:rPr>
        <w:t>Our hope is in God’s lasting treasure. We all fight the good fight of faith.</w:t>
      </w:r>
    </w:p>
    <w:p w14:paraId="04746229"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Lord God, in today's world,</w:t>
      </w:r>
      <w:r w:rsidRPr="00DB6FD9">
        <w:rPr>
          <w:rFonts w:ascii="Calibri" w:hAnsi="Calibri" w:cs="Calibri"/>
          <w:color w:val="4D4D4D"/>
          <w:sz w:val="28"/>
          <w:szCs w:val="28"/>
        </w:rPr>
        <w:br/>
        <w:t>contentment often comes second to ambition.</w:t>
      </w:r>
      <w:r w:rsidRPr="00DB6FD9">
        <w:rPr>
          <w:rFonts w:ascii="Calibri" w:hAnsi="Calibri" w:cs="Calibri"/>
          <w:color w:val="4D4D4D"/>
          <w:sz w:val="28"/>
          <w:szCs w:val="28"/>
        </w:rPr>
        <w:br/>
        <w:t>We pray for countries whose leaders pursue increasing power and wealth.</w:t>
      </w:r>
      <w:r w:rsidRPr="00DB6FD9">
        <w:rPr>
          <w:rFonts w:ascii="Calibri" w:hAnsi="Calibri" w:cs="Calibri"/>
          <w:color w:val="4D4D4D"/>
          <w:sz w:val="28"/>
          <w:szCs w:val="28"/>
        </w:rPr>
        <w:br/>
        <w:t>Not for their subjects but for themselves.</w:t>
      </w:r>
      <w:r w:rsidRPr="00DB6FD9">
        <w:rPr>
          <w:rFonts w:ascii="Calibri" w:hAnsi="Calibri" w:cs="Calibri"/>
          <w:color w:val="4D4D4D"/>
          <w:sz w:val="28"/>
          <w:szCs w:val="28"/>
        </w:rPr>
        <w:br/>
        <w:t>Where there is little understanding of the needs</w:t>
      </w:r>
      <w:r w:rsidRPr="00DB6FD9">
        <w:rPr>
          <w:rFonts w:ascii="Calibri" w:hAnsi="Calibri" w:cs="Calibri"/>
          <w:color w:val="4D4D4D"/>
          <w:sz w:val="28"/>
          <w:szCs w:val="28"/>
        </w:rPr>
        <w:br/>
        <w:t>of the people on the street.</w:t>
      </w:r>
      <w:r w:rsidRPr="00DB6FD9">
        <w:rPr>
          <w:rFonts w:ascii="Calibri" w:hAnsi="Calibri" w:cs="Calibri"/>
          <w:color w:val="4D4D4D"/>
          <w:sz w:val="28"/>
          <w:szCs w:val="28"/>
        </w:rPr>
        <w:br/>
        <w:t>Where a blind eye is turned to poverty and hardship.</w:t>
      </w:r>
      <w:r w:rsidRPr="00DB6FD9">
        <w:rPr>
          <w:rFonts w:ascii="Calibri" w:hAnsi="Calibri" w:cs="Calibri"/>
          <w:color w:val="4D4D4D"/>
          <w:sz w:val="28"/>
          <w:szCs w:val="28"/>
        </w:rPr>
        <w:br/>
        <w:t>We pray for countries that haven’t the resources they need</w:t>
      </w:r>
      <w:r w:rsidRPr="00DB6FD9">
        <w:rPr>
          <w:rFonts w:ascii="Calibri" w:hAnsi="Calibri" w:cs="Calibri"/>
          <w:color w:val="4D4D4D"/>
          <w:sz w:val="28"/>
          <w:szCs w:val="28"/>
        </w:rPr>
        <w:br/>
        <w:t>to even begin to live comfortably.</w:t>
      </w:r>
    </w:p>
    <w:p w14:paraId="7FE67D75"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Our hope is in God’s lasting treasure.</w:t>
      </w:r>
      <w:r w:rsidRPr="00DB6FD9">
        <w:rPr>
          <w:rFonts w:ascii="Calibri" w:hAnsi="Calibri" w:cs="Calibri"/>
          <w:color w:val="4D4D4D"/>
          <w:sz w:val="28"/>
          <w:szCs w:val="28"/>
        </w:rPr>
        <w:br/>
      </w:r>
      <w:r w:rsidRPr="00DB6FD9">
        <w:rPr>
          <w:rStyle w:val="Strong"/>
          <w:rFonts w:ascii="Calibri" w:eastAsiaTheme="majorEastAsia" w:hAnsi="Calibri" w:cs="Calibri"/>
          <w:color w:val="4D4D4D"/>
          <w:sz w:val="28"/>
          <w:szCs w:val="28"/>
        </w:rPr>
        <w:t>We all fight the good fight of faith.</w:t>
      </w:r>
    </w:p>
    <w:p w14:paraId="3862492F" w14:textId="7288D34A"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We pray for the church worldwide.</w:t>
      </w:r>
      <w:r w:rsidRPr="00DB6FD9">
        <w:rPr>
          <w:rFonts w:ascii="Calibri" w:hAnsi="Calibri" w:cs="Calibri"/>
          <w:color w:val="4D4D4D"/>
          <w:sz w:val="28"/>
          <w:szCs w:val="28"/>
        </w:rPr>
        <w:br/>
        <w:t>That in every situation all who follow you will be generous</w:t>
      </w:r>
      <w:r w:rsidRPr="00DB6FD9">
        <w:rPr>
          <w:rFonts w:ascii="Calibri" w:hAnsi="Calibri" w:cs="Calibri"/>
          <w:color w:val="4D4D4D"/>
          <w:sz w:val="28"/>
          <w:szCs w:val="28"/>
        </w:rPr>
        <w:br/>
        <w:t>to the best of their ability.</w:t>
      </w:r>
      <w:r w:rsidRPr="00DB6FD9">
        <w:rPr>
          <w:rFonts w:ascii="Calibri" w:hAnsi="Calibri" w:cs="Calibri"/>
          <w:color w:val="4D4D4D"/>
          <w:sz w:val="28"/>
          <w:szCs w:val="28"/>
        </w:rPr>
        <w:br/>
        <w:t>We pray for those who don’t realise</w:t>
      </w:r>
      <w:r w:rsidRPr="00DB6FD9">
        <w:rPr>
          <w:rFonts w:ascii="Calibri" w:hAnsi="Calibri" w:cs="Calibri"/>
          <w:color w:val="4D4D4D"/>
          <w:sz w:val="28"/>
          <w:szCs w:val="28"/>
        </w:rPr>
        <w:br/>
        <w:t>that generosity comes from the nature of God.</w:t>
      </w:r>
      <w:r w:rsidRPr="00DB6FD9">
        <w:rPr>
          <w:rFonts w:ascii="Calibri" w:hAnsi="Calibri" w:cs="Calibri"/>
          <w:color w:val="4D4D4D"/>
          <w:sz w:val="28"/>
          <w:szCs w:val="28"/>
        </w:rPr>
        <w:br/>
        <w:t>For those who ignore the teaching of Jesus</w:t>
      </w:r>
      <w:r w:rsidRPr="00DB6FD9">
        <w:rPr>
          <w:rFonts w:ascii="Calibri" w:hAnsi="Calibri" w:cs="Calibri"/>
          <w:color w:val="4D4D4D"/>
          <w:sz w:val="28"/>
          <w:szCs w:val="28"/>
        </w:rPr>
        <w:br/>
        <w:t>by equating godliness with wealth.</w:t>
      </w:r>
    </w:p>
    <w:p w14:paraId="2D9E5A54"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lastRenderedPageBreak/>
        <w:t>Our hope is in God’s lasting treasure.</w:t>
      </w:r>
      <w:r w:rsidRPr="00DB6FD9">
        <w:rPr>
          <w:rFonts w:ascii="Calibri" w:hAnsi="Calibri" w:cs="Calibri"/>
          <w:color w:val="4D4D4D"/>
          <w:sz w:val="28"/>
          <w:szCs w:val="28"/>
        </w:rPr>
        <w:br/>
      </w:r>
      <w:r w:rsidRPr="00DB6FD9">
        <w:rPr>
          <w:rStyle w:val="Strong"/>
          <w:rFonts w:ascii="Calibri" w:eastAsiaTheme="majorEastAsia" w:hAnsi="Calibri" w:cs="Calibri"/>
          <w:color w:val="4D4D4D"/>
          <w:sz w:val="28"/>
          <w:szCs w:val="28"/>
        </w:rPr>
        <w:t>We all fight the good fight of faith.</w:t>
      </w:r>
    </w:p>
    <w:p w14:paraId="19C76E58" w14:textId="62D6F61A"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Sometimes people on the outside think</w:t>
      </w:r>
      <w:r w:rsidRPr="00DB6FD9">
        <w:rPr>
          <w:rFonts w:ascii="Calibri" w:hAnsi="Calibri" w:cs="Calibri"/>
          <w:color w:val="4D4D4D"/>
          <w:sz w:val="28"/>
          <w:szCs w:val="28"/>
        </w:rPr>
        <w:br/>
        <w:t>that the church is only after their money.</w:t>
      </w:r>
      <w:r w:rsidRPr="00DB6FD9">
        <w:rPr>
          <w:rFonts w:ascii="Calibri" w:hAnsi="Calibri" w:cs="Calibri"/>
          <w:color w:val="4D4D4D"/>
          <w:sz w:val="28"/>
          <w:szCs w:val="28"/>
        </w:rPr>
        <w:br/>
        <w:t>May we be generous in sharing our faith,</w:t>
      </w:r>
      <w:r w:rsidRPr="00DB6FD9">
        <w:rPr>
          <w:rFonts w:ascii="Calibri" w:hAnsi="Calibri" w:cs="Calibri"/>
          <w:color w:val="4D4D4D"/>
          <w:sz w:val="28"/>
          <w:szCs w:val="28"/>
        </w:rPr>
        <w:br/>
        <w:t>reach out to people,</w:t>
      </w:r>
      <w:r w:rsidRPr="00DB6FD9">
        <w:rPr>
          <w:rFonts w:ascii="Calibri" w:hAnsi="Calibri" w:cs="Calibri"/>
          <w:color w:val="4D4D4D"/>
          <w:sz w:val="28"/>
          <w:szCs w:val="28"/>
        </w:rPr>
        <w:br/>
        <w:t>and show what life with Jesus is really like.</w:t>
      </w:r>
    </w:p>
    <w:p w14:paraId="12E0F300"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Our hope is in God’s lasting treasure.</w:t>
      </w:r>
      <w:r w:rsidRPr="00DB6FD9">
        <w:rPr>
          <w:rFonts w:ascii="Calibri" w:hAnsi="Calibri" w:cs="Calibri"/>
          <w:color w:val="4D4D4D"/>
          <w:sz w:val="28"/>
          <w:szCs w:val="28"/>
        </w:rPr>
        <w:br/>
      </w:r>
      <w:r w:rsidRPr="00DB6FD9">
        <w:rPr>
          <w:rStyle w:val="Strong"/>
          <w:rFonts w:ascii="Calibri" w:eastAsiaTheme="majorEastAsia" w:hAnsi="Calibri" w:cs="Calibri"/>
          <w:color w:val="4D4D4D"/>
          <w:sz w:val="28"/>
          <w:szCs w:val="28"/>
        </w:rPr>
        <w:t>We all fight the good fight of faith.</w:t>
      </w:r>
    </w:p>
    <w:p w14:paraId="02C17E1A" w14:textId="0A47F29E"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In our country we pray for the work of food banks.</w:t>
      </w:r>
      <w:r w:rsidRPr="00DB6FD9">
        <w:rPr>
          <w:rFonts w:ascii="Calibri" w:hAnsi="Calibri" w:cs="Calibri"/>
          <w:color w:val="4D4D4D"/>
          <w:sz w:val="28"/>
          <w:szCs w:val="28"/>
        </w:rPr>
        <w:br/>
        <w:t>For the businesses who give food,</w:t>
      </w:r>
      <w:r w:rsidRPr="00DB6FD9">
        <w:rPr>
          <w:rFonts w:ascii="Calibri" w:hAnsi="Calibri" w:cs="Calibri"/>
          <w:color w:val="4D4D4D"/>
          <w:sz w:val="28"/>
          <w:szCs w:val="28"/>
        </w:rPr>
        <w:br/>
        <w:t>seeking not only to help the hungry,</w:t>
      </w:r>
      <w:r w:rsidRPr="00DB6FD9">
        <w:rPr>
          <w:rFonts w:ascii="Calibri" w:hAnsi="Calibri" w:cs="Calibri"/>
          <w:color w:val="4D4D4D"/>
          <w:sz w:val="28"/>
          <w:szCs w:val="28"/>
        </w:rPr>
        <w:br/>
        <w:t>but also to end waste.</w:t>
      </w:r>
      <w:r w:rsidRPr="00DB6FD9">
        <w:rPr>
          <w:rFonts w:ascii="Calibri" w:hAnsi="Calibri" w:cs="Calibri"/>
          <w:color w:val="4D4D4D"/>
          <w:sz w:val="28"/>
          <w:szCs w:val="28"/>
        </w:rPr>
        <w:br/>
        <w:t>We pray for people who rely on food banks.</w:t>
      </w:r>
      <w:r w:rsidRPr="00DB6FD9">
        <w:rPr>
          <w:rFonts w:ascii="Calibri" w:hAnsi="Calibri" w:cs="Calibri"/>
          <w:color w:val="4D4D4D"/>
          <w:sz w:val="28"/>
          <w:szCs w:val="28"/>
        </w:rPr>
        <w:br/>
        <w:t>And are so appreciative, but also</w:t>
      </w:r>
      <w:r w:rsidRPr="00DB6FD9">
        <w:rPr>
          <w:rFonts w:ascii="Calibri" w:hAnsi="Calibri" w:cs="Calibri"/>
          <w:color w:val="4D4D4D"/>
          <w:sz w:val="28"/>
          <w:szCs w:val="28"/>
        </w:rPr>
        <w:br/>
        <w:t>hate being so dependent on others.</w:t>
      </w:r>
    </w:p>
    <w:p w14:paraId="540F5FF8"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Our hope is in God’s lasting treasure</w:t>
      </w:r>
      <w:r w:rsidRPr="00DB6FD9">
        <w:rPr>
          <w:rFonts w:ascii="Calibri" w:hAnsi="Calibri" w:cs="Calibri"/>
          <w:color w:val="4D4D4D"/>
          <w:sz w:val="28"/>
          <w:szCs w:val="28"/>
        </w:rPr>
        <w:br/>
      </w:r>
      <w:r w:rsidRPr="00DB6FD9">
        <w:rPr>
          <w:rStyle w:val="Strong"/>
          <w:rFonts w:ascii="Calibri" w:eastAsiaTheme="majorEastAsia" w:hAnsi="Calibri" w:cs="Calibri"/>
          <w:color w:val="4D4D4D"/>
          <w:sz w:val="28"/>
          <w:szCs w:val="28"/>
        </w:rPr>
        <w:t>We all fight the good fight of faith.</w:t>
      </w:r>
    </w:p>
    <w:p w14:paraId="53CFFC6D" w14:textId="4248B1E6" w:rsid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We pray for people who would love</w:t>
      </w:r>
      <w:r w:rsidRPr="00DB6FD9">
        <w:rPr>
          <w:rFonts w:ascii="Calibri" w:hAnsi="Calibri" w:cs="Calibri"/>
          <w:color w:val="4D4D4D"/>
          <w:sz w:val="28"/>
          <w:szCs w:val="28"/>
        </w:rPr>
        <w:br/>
        <w:t>to be generous but feel they haven’t enough.</w:t>
      </w:r>
      <w:r w:rsidRPr="00DB6FD9">
        <w:rPr>
          <w:rFonts w:ascii="Calibri" w:hAnsi="Calibri" w:cs="Calibri"/>
          <w:color w:val="4D4D4D"/>
          <w:sz w:val="28"/>
          <w:szCs w:val="28"/>
        </w:rPr>
        <w:br/>
        <w:t>For people who have not known generosity in their own lives.</w:t>
      </w:r>
    </w:p>
    <w:p w14:paraId="5A4EB06A" w14:textId="5A487260" w:rsidR="00DB6FD9" w:rsidRPr="00E5568A"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E5568A">
        <w:rPr>
          <w:rFonts w:ascii="Calibri" w:hAnsi="Calibri" w:cs="Calibri"/>
          <w:color w:val="4D4D4D"/>
          <w:sz w:val="28"/>
          <w:szCs w:val="28"/>
        </w:rPr>
        <w:t>We pray for those who are lost in illness.</w:t>
      </w:r>
      <w:r w:rsidRPr="00E5568A">
        <w:rPr>
          <w:rFonts w:ascii="Calibri" w:hAnsi="Calibri" w:cs="Calibri"/>
          <w:color w:val="4D4D4D"/>
          <w:sz w:val="28"/>
          <w:szCs w:val="28"/>
        </w:rPr>
        <w:br/>
        <w:t>That healing will find them, in whatever shape that is.</w:t>
      </w:r>
      <w:r w:rsidRPr="00E5568A">
        <w:rPr>
          <w:rFonts w:ascii="Calibri" w:hAnsi="Calibri" w:cs="Calibri"/>
          <w:color w:val="4D4D4D"/>
          <w:sz w:val="28"/>
          <w:szCs w:val="28"/>
        </w:rPr>
        <w:br/>
        <w:t>We pray for those who tread the path of sorrow,</w:t>
      </w:r>
      <w:r w:rsidRPr="00E5568A">
        <w:rPr>
          <w:rFonts w:ascii="Calibri" w:hAnsi="Calibri" w:cs="Calibri"/>
          <w:color w:val="4D4D4D"/>
          <w:sz w:val="28"/>
          <w:szCs w:val="28"/>
        </w:rPr>
        <w:br/>
        <w:t>mourning those they have loved and lost.</w:t>
      </w:r>
      <w:r>
        <w:rPr>
          <w:rFonts w:ascii="Calibri" w:hAnsi="Calibri" w:cs="Calibri"/>
          <w:color w:val="4D4D4D"/>
          <w:sz w:val="28"/>
          <w:szCs w:val="28"/>
        </w:rPr>
        <w:t xml:space="preserve"> (prayer list)</w:t>
      </w:r>
    </w:p>
    <w:p w14:paraId="6D13D5CF"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Our hope is in God’s lasting treasure.</w:t>
      </w:r>
      <w:r w:rsidRPr="00DB6FD9">
        <w:rPr>
          <w:rFonts w:ascii="Calibri" w:hAnsi="Calibri" w:cs="Calibri"/>
          <w:color w:val="4D4D4D"/>
          <w:sz w:val="28"/>
          <w:szCs w:val="28"/>
        </w:rPr>
        <w:br/>
      </w:r>
      <w:r w:rsidRPr="00DB6FD9">
        <w:rPr>
          <w:rStyle w:val="Strong"/>
          <w:rFonts w:ascii="Calibri" w:eastAsiaTheme="majorEastAsia" w:hAnsi="Calibri" w:cs="Calibri"/>
          <w:color w:val="4D4D4D"/>
          <w:sz w:val="28"/>
          <w:szCs w:val="28"/>
        </w:rPr>
        <w:t>We all fight the good fight of faith.</w:t>
      </w:r>
    </w:p>
    <w:p w14:paraId="3902BAC3" w14:textId="70533A5C"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Heavenly Father,</w:t>
      </w:r>
      <w:r w:rsidRPr="00DB6FD9">
        <w:rPr>
          <w:rFonts w:ascii="Calibri" w:hAnsi="Calibri" w:cs="Calibri"/>
          <w:color w:val="4D4D4D"/>
          <w:sz w:val="28"/>
          <w:szCs w:val="28"/>
        </w:rPr>
        <w:br/>
        <w:t>help us to be content with what we have,</w:t>
      </w:r>
      <w:r w:rsidRPr="00DB6FD9">
        <w:rPr>
          <w:rFonts w:ascii="Calibri" w:hAnsi="Calibri" w:cs="Calibri"/>
          <w:color w:val="4D4D4D"/>
          <w:sz w:val="28"/>
          <w:szCs w:val="28"/>
        </w:rPr>
        <w:br/>
        <w:t>and not to be tempted by the trappings of this life</w:t>
      </w:r>
    </w:p>
    <w:p w14:paraId="38C38C8D"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Fonts w:ascii="Calibri" w:hAnsi="Calibri" w:cs="Calibri"/>
          <w:color w:val="4D4D4D"/>
          <w:sz w:val="28"/>
          <w:szCs w:val="28"/>
        </w:rPr>
        <w:t>Our hope is in God’s lasting treasure</w:t>
      </w:r>
      <w:r w:rsidRPr="00DB6FD9">
        <w:rPr>
          <w:rFonts w:ascii="Calibri" w:hAnsi="Calibri" w:cs="Calibri"/>
          <w:color w:val="4D4D4D"/>
          <w:sz w:val="28"/>
          <w:szCs w:val="28"/>
        </w:rPr>
        <w:br/>
      </w:r>
      <w:r w:rsidRPr="00DB6FD9">
        <w:rPr>
          <w:rStyle w:val="Strong"/>
          <w:rFonts w:ascii="Calibri" w:eastAsiaTheme="majorEastAsia" w:hAnsi="Calibri" w:cs="Calibri"/>
          <w:color w:val="4D4D4D"/>
          <w:sz w:val="28"/>
          <w:szCs w:val="28"/>
        </w:rPr>
        <w:t>We all fight the good fight of faith.</w:t>
      </w:r>
    </w:p>
    <w:p w14:paraId="40F3E287" w14:textId="77777777" w:rsidR="00DB6FD9" w:rsidRPr="00DB6FD9" w:rsidRDefault="00DB6FD9" w:rsidP="00DB6FD9">
      <w:pPr>
        <w:pStyle w:val="NormalWeb"/>
        <w:shd w:val="clear" w:color="auto" w:fill="FFFFFF"/>
        <w:spacing w:before="0" w:beforeAutospacing="0" w:after="150" w:afterAutospacing="0" w:line="375" w:lineRule="atLeast"/>
        <w:rPr>
          <w:rFonts w:ascii="Calibri" w:hAnsi="Calibri" w:cs="Calibri"/>
          <w:color w:val="4D4D4D"/>
          <w:sz w:val="28"/>
          <w:szCs w:val="28"/>
        </w:rPr>
      </w:pPr>
      <w:r w:rsidRPr="00DB6FD9">
        <w:rPr>
          <w:rStyle w:val="Strong"/>
          <w:rFonts w:ascii="Calibri" w:eastAsiaTheme="majorEastAsia" w:hAnsi="Calibri" w:cs="Calibri"/>
          <w:color w:val="4D4D4D"/>
          <w:sz w:val="28"/>
          <w:szCs w:val="28"/>
        </w:rPr>
        <w:t>Amen</w:t>
      </w:r>
    </w:p>
    <w:p w14:paraId="6D87FAFD" w14:textId="77777777" w:rsidR="00285473" w:rsidRPr="00DB6FD9" w:rsidRDefault="00285473" w:rsidP="008F34F3">
      <w:pPr>
        <w:pStyle w:val="NormalWeb"/>
        <w:shd w:val="clear" w:color="auto" w:fill="FFFFFF"/>
        <w:spacing w:before="0" w:beforeAutospacing="0" w:after="150" w:afterAutospacing="0" w:line="375" w:lineRule="atLeast"/>
        <w:rPr>
          <w:rFonts w:ascii="Calibri" w:hAnsi="Calibri" w:cs="Calibri"/>
          <w:sz w:val="28"/>
          <w:szCs w:val="28"/>
        </w:rPr>
      </w:pPr>
    </w:p>
    <w:p w14:paraId="1A43CB0D" w14:textId="18E5BF5B" w:rsidR="00BB716B" w:rsidRDefault="00BB716B" w:rsidP="008F34F3">
      <w:pPr>
        <w:pStyle w:val="NormalWeb"/>
        <w:shd w:val="clear" w:color="auto" w:fill="FFFFFF"/>
        <w:spacing w:before="0" w:beforeAutospacing="0" w:after="150" w:afterAutospacing="0" w:line="375" w:lineRule="atLeast"/>
        <w:rPr>
          <w:rFonts w:ascii="Calibri" w:hAnsi="Calibri" w:cs="Calibri"/>
          <w:sz w:val="28"/>
          <w:szCs w:val="28"/>
        </w:rPr>
      </w:pPr>
      <w:r w:rsidRPr="008F34F3">
        <w:rPr>
          <w:rFonts w:ascii="Calibri" w:hAnsi="Calibri" w:cs="Calibri"/>
          <w:sz w:val="28"/>
          <w:szCs w:val="28"/>
        </w:rPr>
        <w:lastRenderedPageBreak/>
        <w:t xml:space="preserve">Collect for the </w:t>
      </w:r>
      <w:r w:rsidR="00194736">
        <w:rPr>
          <w:rFonts w:ascii="Calibri" w:hAnsi="Calibri" w:cs="Calibri"/>
          <w:sz w:val="28"/>
          <w:szCs w:val="28"/>
        </w:rPr>
        <w:t>F</w:t>
      </w:r>
      <w:r w:rsidR="00C85951">
        <w:rPr>
          <w:rFonts w:ascii="Calibri" w:hAnsi="Calibri" w:cs="Calibri"/>
          <w:sz w:val="28"/>
          <w:szCs w:val="28"/>
        </w:rPr>
        <w:t>i</w:t>
      </w:r>
      <w:r w:rsidR="00E67D92">
        <w:rPr>
          <w:rFonts w:ascii="Calibri" w:hAnsi="Calibri" w:cs="Calibri"/>
          <w:sz w:val="28"/>
          <w:szCs w:val="28"/>
        </w:rPr>
        <w:t>f</w:t>
      </w:r>
      <w:r w:rsidR="00E5568A">
        <w:rPr>
          <w:rFonts w:ascii="Calibri" w:hAnsi="Calibri" w:cs="Calibri"/>
          <w:sz w:val="28"/>
          <w:szCs w:val="28"/>
        </w:rPr>
        <w:t>teenth</w:t>
      </w:r>
      <w:r w:rsidRPr="008F34F3">
        <w:rPr>
          <w:rFonts w:ascii="Calibri" w:hAnsi="Calibri" w:cs="Calibri"/>
          <w:sz w:val="28"/>
          <w:szCs w:val="28"/>
        </w:rPr>
        <w:t xml:space="preserve"> Sunday af</w:t>
      </w:r>
      <w:r w:rsidR="00E5568A">
        <w:rPr>
          <w:rFonts w:ascii="Calibri" w:hAnsi="Calibri" w:cs="Calibri"/>
          <w:sz w:val="28"/>
          <w:szCs w:val="28"/>
        </w:rPr>
        <w:t>t</w:t>
      </w:r>
      <w:r w:rsidRPr="008F34F3">
        <w:rPr>
          <w:rFonts w:ascii="Calibri" w:hAnsi="Calibri" w:cs="Calibri"/>
          <w:sz w:val="28"/>
          <w:szCs w:val="28"/>
        </w:rPr>
        <w:t xml:space="preserve">er Trinity </w:t>
      </w:r>
    </w:p>
    <w:p w14:paraId="1B353518"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E67D92">
        <w:rPr>
          <w:rFonts w:ascii="Calibri" w:hAnsi="Calibri" w:cs="Calibri"/>
          <w:color w:val="000000"/>
          <w:spacing w:val="3"/>
          <w:sz w:val="28"/>
          <w:szCs w:val="28"/>
        </w:rPr>
        <w:t>Lord God,</w:t>
      </w:r>
    </w:p>
    <w:p w14:paraId="63429882"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E67D92">
        <w:rPr>
          <w:rFonts w:ascii="Calibri" w:hAnsi="Calibri" w:cs="Calibri"/>
          <w:color w:val="000000"/>
          <w:spacing w:val="3"/>
          <w:sz w:val="28"/>
          <w:szCs w:val="28"/>
        </w:rPr>
        <w:t>defend your Church from all false teaching</w:t>
      </w:r>
    </w:p>
    <w:p w14:paraId="0CE19550"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E67D92">
        <w:rPr>
          <w:rFonts w:ascii="Calibri" w:hAnsi="Calibri" w:cs="Calibri"/>
          <w:color w:val="000000"/>
          <w:spacing w:val="3"/>
          <w:sz w:val="28"/>
          <w:szCs w:val="28"/>
        </w:rPr>
        <w:t>and give to your people knowledge of your truth,</w:t>
      </w:r>
    </w:p>
    <w:p w14:paraId="4529C89F"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E67D92">
        <w:rPr>
          <w:rFonts w:ascii="Calibri" w:hAnsi="Calibri" w:cs="Calibri"/>
          <w:color w:val="000000"/>
          <w:spacing w:val="3"/>
          <w:sz w:val="28"/>
          <w:szCs w:val="28"/>
        </w:rPr>
        <w:t>that we may enjoy eternal life</w:t>
      </w:r>
    </w:p>
    <w:p w14:paraId="6F025C31"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E67D92">
        <w:rPr>
          <w:rFonts w:ascii="Calibri" w:hAnsi="Calibri" w:cs="Calibri"/>
          <w:color w:val="000000"/>
          <w:spacing w:val="3"/>
          <w:sz w:val="28"/>
          <w:szCs w:val="28"/>
        </w:rPr>
        <w:t>in Jesus Christ our Lord.</w:t>
      </w:r>
    </w:p>
    <w:p w14:paraId="3DE9DF01" w14:textId="6D09DB3A" w:rsidR="000C094B" w:rsidRPr="000C094B" w:rsidRDefault="000C094B" w:rsidP="00BB716B">
      <w:pPr>
        <w:spacing w:after="120"/>
        <w:rPr>
          <w:rFonts w:ascii="Calibri" w:hAnsi="Calibri" w:cs="Calibri"/>
          <w:b/>
          <w:bCs/>
          <w:color w:val="000000"/>
          <w:sz w:val="28"/>
          <w:szCs w:val="28"/>
          <w:shd w:val="clear" w:color="auto" w:fill="FFFFFF"/>
        </w:rPr>
      </w:pPr>
      <w:r>
        <w:rPr>
          <w:rFonts w:ascii="Calibri" w:hAnsi="Calibri" w:cs="Calibri"/>
          <w:b/>
          <w:bCs/>
          <w:color w:val="000000"/>
          <w:sz w:val="28"/>
          <w:szCs w:val="28"/>
          <w:shd w:val="clear" w:color="auto" w:fill="FFFFFF"/>
        </w:rPr>
        <w:t>Amen</w:t>
      </w:r>
    </w:p>
    <w:p w14:paraId="71209EA1" w14:textId="77777777" w:rsidR="00285473" w:rsidRDefault="00285473" w:rsidP="00BB716B">
      <w:pPr>
        <w:spacing w:after="120"/>
        <w:rPr>
          <w:rFonts w:cstheme="minorHAnsi"/>
          <w:sz w:val="28"/>
          <w:szCs w:val="28"/>
        </w:rPr>
      </w:pPr>
    </w:p>
    <w:p w14:paraId="502C600D" w14:textId="14B4A4BD"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Amen. </w:t>
      </w:r>
    </w:p>
    <w:p w14:paraId="41D73ACB" w14:textId="77777777" w:rsidR="00285473" w:rsidRDefault="00285473" w:rsidP="00BB716B">
      <w:pPr>
        <w:spacing w:after="120"/>
        <w:rPr>
          <w:rFonts w:cstheme="minorHAnsi"/>
          <w:sz w:val="28"/>
          <w:szCs w:val="28"/>
        </w:rPr>
      </w:pPr>
    </w:p>
    <w:p w14:paraId="477E4C5B" w14:textId="0B727AA1" w:rsidR="00BB716B" w:rsidRDefault="00BB716B" w:rsidP="00BB716B">
      <w:pPr>
        <w:spacing w:after="120"/>
        <w:rPr>
          <w:rFonts w:cstheme="minorHAnsi"/>
          <w:sz w:val="28"/>
          <w:szCs w:val="28"/>
        </w:rPr>
      </w:pPr>
      <w:r w:rsidRPr="008F34F3">
        <w:rPr>
          <w:rFonts w:cstheme="minorHAnsi"/>
          <w:sz w:val="28"/>
          <w:szCs w:val="28"/>
        </w:rPr>
        <w:t xml:space="preserve">Blessing </w:t>
      </w:r>
    </w:p>
    <w:p w14:paraId="280A06D0"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b/>
          <w:bCs/>
          <w:color w:val="000000"/>
          <w:spacing w:val="3"/>
          <w:sz w:val="28"/>
          <w:szCs w:val="28"/>
        </w:rPr>
      </w:pPr>
      <w:r w:rsidRPr="00E67D92">
        <w:rPr>
          <w:rStyle w:val="Strong"/>
          <w:rFonts w:ascii="Calibri" w:eastAsiaTheme="majorEastAsia" w:hAnsi="Calibri" w:cs="Calibri"/>
          <w:b w:val="0"/>
          <w:bCs w:val="0"/>
          <w:color w:val="000000"/>
          <w:spacing w:val="3"/>
          <w:sz w:val="28"/>
          <w:szCs w:val="28"/>
        </w:rPr>
        <w:t>God of power,</w:t>
      </w:r>
    </w:p>
    <w:p w14:paraId="23B42923"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b/>
          <w:bCs/>
          <w:color w:val="000000"/>
          <w:spacing w:val="3"/>
          <w:sz w:val="28"/>
          <w:szCs w:val="28"/>
        </w:rPr>
      </w:pPr>
      <w:r w:rsidRPr="00E67D92">
        <w:rPr>
          <w:rStyle w:val="Strong"/>
          <w:rFonts w:ascii="Calibri" w:eastAsiaTheme="majorEastAsia" w:hAnsi="Calibri" w:cs="Calibri"/>
          <w:b w:val="0"/>
          <w:bCs w:val="0"/>
          <w:color w:val="000000"/>
          <w:spacing w:val="3"/>
          <w:sz w:val="28"/>
          <w:szCs w:val="28"/>
        </w:rPr>
        <w:t>may the boldness of your Spirit transform us,</w:t>
      </w:r>
    </w:p>
    <w:p w14:paraId="519AF9CF" w14:textId="77777777"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b/>
          <w:bCs/>
          <w:color w:val="000000"/>
          <w:spacing w:val="3"/>
          <w:sz w:val="28"/>
          <w:szCs w:val="28"/>
        </w:rPr>
      </w:pPr>
      <w:r w:rsidRPr="00E67D92">
        <w:rPr>
          <w:rStyle w:val="Strong"/>
          <w:rFonts w:ascii="Calibri" w:eastAsiaTheme="majorEastAsia" w:hAnsi="Calibri" w:cs="Calibri"/>
          <w:b w:val="0"/>
          <w:bCs w:val="0"/>
          <w:color w:val="000000"/>
          <w:spacing w:val="3"/>
          <w:sz w:val="28"/>
          <w:szCs w:val="28"/>
        </w:rPr>
        <w:t>may the gentleness of your Spirit lead us,</w:t>
      </w:r>
    </w:p>
    <w:p w14:paraId="7380EA81" w14:textId="77777777" w:rsidR="00E67D92" w:rsidRDefault="00E67D92" w:rsidP="00E67D92">
      <w:pPr>
        <w:pStyle w:val="ve1"/>
        <w:shd w:val="clear" w:color="auto" w:fill="FFFFFF"/>
        <w:spacing w:before="0" w:beforeAutospacing="0" w:after="0" w:afterAutospacing="0" w:line="450" w:lineRule="atLeast"/>
        <w:ind w:left="240" w:hanging="240"/>
        <w:rPr>
          <w:rStyle w:val="Strong"/>
          <w:rFonts w:ascii="Calibri" w:eastAsiaTheme="majorEastAsia" w:hAnsi="Calibri" w:cs="Calibri"/>
          <w:b w:val="0"/>
          <w:bCs w:val="0"/>
          <w:color w:val="000000"/>
          <w:spacing w:val="3"/>
          <w:sz w:val="28"/>
          <w:szCs w:val="28"/>
        </w:rPr>
      </w:pPr>
      <w:r w:rsidRPr="00E67D92">
        <w:rPr>
          <w:rStyle w:val="Strong"/>
          <w:rFonts w:ascii="Calibri" w:eastAsiaTheme="majorEastAsia" w:hAnsi="Calibri" w:cs="Calibri"/>
          <w:b w:val="0"/>
          <w:bCs w:val="0"/>
          <w:color w:val="000000"/>
          <w:spacing w:val="3"/>
          <w:sz w:val="28"/>
          <w:szCs w:val="28"/>
        </w:rPr>
        <w:t>may the gifts of your Spirit equip us to serve and</w:t>
      </w:r>
    </w:p>
    <w:p w14:paraId="036D753D" w14:textId="385A1914" w:rsidR="00E67D92" w:rsidRPr="00E67D92" w:rsidRDefault="00E67D92" w:rsidP="00E67D92">
      <w:pPr>
        <w:pStyle w:val="ve1"/>
        <w:shd w:val="clear" w:color="auto" w:fill="FFFFFF"/>
        <w:spacing w:before="0" w:beforeAutospacing="0" w:after="0" w:afterAutospacing="0" w:line="450" w:lineRule="atLeast"/>
        <w:ind w:left="240" w:hanging="240"/>
        <w:rPr>
          <w:rFonts w:ascii="Calibri" w:hAnsi="Calibri" w:cs="Calibri"/>
          <w:b/>
          <w:bCs/>
          <w:color w:val="000000"/>
          <w:spacing w:val="3"/>
          <w:sz w:val="28"/>
          <w:szCs w:val="28"/>
        </w:rPr>
      </w:pPr>
      <w:r w:rsidRPr="00E67D92">
        <w:rPr>
          <w:rStyle w:val="Strong"/>
          <w:rFonts w:ascii="Calibri" w:eastAsiaTheme="majorEastAsia" w:hAnsi="Calibri" w:cs="Calibri"/>
          <w:b w:val="0"/>
          <w:bCs w:val="0"/>
          <w:color w:val="000000"/>
          <w:spacing w:val="3"/>
          <w:sz w:val="28"/>
          <w:szCs w:val="28"/>
        </w:rPr>
        <w:t>worship you</w:t>
      </w:r>
      <w:r>
        <w:rPr>
          <w:rStyle w:val="Strong"/>
          <w:rFonts w:ascii="Calibri" w:eastAsiaTheme="majorEastAsia" w:hAnsi="Calibri" w:cs="Calibri"/>
          <w:b w:val="0"/>
          <w:bCs w:val="0"/>
          <w:color w:val="000000"/>
          <w:spacing w:val="3"/>
          <w:sz w:val="28"/>
          <w:szCs w:val="28"/>
        </w:rPr>
        <w:t xml:space="preserve"> </w:t>
      </w:r>
      <w:r w:rsidRPr="00E67D92">
        <w:rPr>
          <w:rStyle w:val="Strong"/>
          <w:rFonts w:ascii="Calibri" w:eastAsiaTheme="majorEastAsia" w:hAnsi="Calibri" w:cs="Calibri"/>
          <w:b w:val="0"/>
          <w:bCs w:val="0"/>
          <w:color w:val="000000"/>
          <w:spacing w:val="3"/>
          <w:sz w:val="28"/>
          <w:szCs w:val="28"/>
        </w:rPr>
        <w:t>now and always.</w:t>
      </w:r>
    </w:p>
    <w:p w14:paraId="6838FE8A" w14:textId="77777777" w:rsidR="00DB6FD9" w:rsidRDefault="00DB6FD9" w:rsidP="00676BAC">
      <w:pPr>
        <w:tabs>
          <w:tab w:val="left" w:pos="450"/>
          <w:tab w:val="left" w:pos="540"/>
          <w:tab w:val="left" w:pos="720"/>
        </w:tabs>
        <w:autoSpaceDE w:val="0"/>
        <w:autoSpaceDN w:val="0"/>
        <w:adjustRightInd w:val="0"/>
        <w:rPr>
          <w:rFonts w:cstheme="minorHAnsi"/>
          <w:sz w:val="28"/>
          <w:szCs w:val="28"/>
        </w:rPr>
      </w:pPr>
    </w:p>
    <w:p w14:paraId="20047108" w14:textId="70CC49D2" w:rsidR="00676BAC" w:rsidRDefault="00676BAC" w:rsidP="00676BAC">
      <w:pPr>
        <w:tabs>
          <w:tab w:val="left" w:pos="450"/>
          <w:tab w:val="left" w:pos="540"/>
          <w:tab w:val="left" w:pos="720"/>
        </w:tabs>
        <w:autoSpaceDE w:val="0"/>
        <w:autoSpaceDN w:val="0"/>
        <w:adjustRightInd w:val="0"/>
        <w:rPr>
          <w:rFonts w:cstheme="minorHAnsi"/>
          <w:b/>
          <w:bCs/>
          <w:sz w:val="28"/>
          <w:szCs w:val="28"/>
        </w:rPr>
      </w:pPr>
      <w:r w:rsidRPr="008D2FA5">
        <w:rPr>
          <w:rFonts w:cstheme="minorHAnsi"/>
          <w:i/>
          <w:iCs/>
          <w:sz w:val="28"/>
          <w:szCs w:val="28"/>
        </w:rPr>
        <w:t>All</w:t>
      </w:r>
      <w:r w:rsidRPr="008D2FA5">
        <w:rPr>
          <w:rFonts w:cstheme="minorHAnsi"/>
          <w:sz w:val="28"/>
          <w:szCs w:val="28"/>
        </w:rPr>
        <w:tab/>
      </w:r>
      <w:r w:rsidRPr="008D2FA5">
        <w:rPr>
          <w:rFonts w:cstheme="minorHAnsi"/>
          <w:sz w:val="28"/>
          <w:szCs w:val="28"/>
        </w:rPr>
        <w:tab/>
      </w:r>
      <w:r w:rsidRPr="008D2FA5">
        <w:rPr>
          <w:rFonts w:cstheme="minorHAnsi"/>
          <w:sz w:val="28"/>
          <w:szCs w:val="28"/>
        </w:rPr>
        <w:tab/>
      </w:r>
      <w:r w:rsidRPr="008D2FA5">
        <w:rPr>
          <w:rFonts w:cstheme="minorHAnsi"/>
          <w:b/>
          <w:bCs/>
          <w:sz w:val="28"/>
          <w:szCs w:val="28"/>
        </w:rPr>
        <w:t xml:space="preserve">Amen. </w:t>
      </w:r>
    </w:p>
    <w:p w14:paraId="7E5F589A" w14:textId="77777777" w:rsidR="00BB15A0" w:rsidRPr="00A36090" w:rsidRDefault="00BB15A0" w:rsidP="00A36090">
      <w:pPr>
        <w:tabs>
          <w:tab w:val="left" w:pos="450"/>
          <w:tab w:val="left" w:pos="540"/>
          <w:tab w:val="left" w:pos="720"/>
        </w:tabs>
        <w:autoSpaceDE w:val="0"/>
        <w:autoSpaceDN w:val="0"/>
        <w:adjustRightInd w:val="0"/>
        <w:rPr>
          <w:rFonts w:ascii="Calibri" w:hAnsi="Calibri" w:cs="Calibri"/>
          <w:b/>
          <w:bCs/>
          <w:sz w:val="28"/>
          <w:szCs w:val="28"/>
        </w:rPr>
      </w:pPr>
    </w:p>
    <w:p w14:paraId="03EA73D9" w14:textId="77777777" w:rsidR="00A36090" w:rsidRDefault="00A36090" w:rsidP="00A36090">
      <w:pPr>
        <w:rPr>
          <w:rStyle w:val="Strong"/>
          <w:rFonts w:ascii="Arial" w:hAnsi="Arial" w:cs="Arial"/>
          <w:color w:val="232323"/>
          <w:shd w:val="clear" w:color="auto" w:fill="FFFFFF"/>
        </w:rPr>
      </w:pPr>
    </w:p>
    <w:p w14:paraId="657D93F8" w14:textId="19DEA1B6" w:rsidR="00BB716B" w:rsidRPr="00C6089A" w:rsidRDefault="00A36090" w:rsidP="00A36090">
      <w:pPr>
        <w:rPr>
          <w:rFonts w:cstheme="minorHAnsi"/>
          <w:i/>
          <w:iCs/>
          <w:sz w:val="18"/>
          <w:szCs w:val="18"/>
        </w:rPr>
      </w:pPr>
      <w:r>
        <w:rPr>
          <w:rStyle w:val="Strong"/>
          <w:rFonts w:ascii="Arial" w:hAnsi="Arial" w:cs="Arial"/>
          <w:color w:val="232323"/>
          <w:shd w:val="clear" w:color="auto" w:fill="FFFFFF"/>
        </w:rPr>
        <w:tab/>
      </w:r>
      <w:r w:rsidR="00BB716B" w:rsidRPr="00C6089A">
        <w:rPr>
          <w:rFonts w:cstheme="minorHAnsi"/>
          <w:i/>
          <w:iCs/>
          <w:sz w:val="18"/>
          <w:szCs w:val="18"/>
        </w:rPr>
        <w:t xml:space="preserve">Common Worship: Services and Prayers for the Church of England; Common Worship: Pastoral </w:t>
      </w:r>
      <w:proofErr w:type="gramStart"/>
      <w:r w:rsidR="00BB716B" w:rsidRPr="00C6089A">
        <w:rPr>
          <w:rFonts w:cstheme="minorHAnsi"/>
          <w:i/>
          <w:iCs/>
          <w:sz w:val="18"/>
          <w:szCs w:val="18"/>
        </w:rPr>
        <w:t>Services;</w:t>
      </w:r>
      <w:proofErr w:type="gramEnd"/>
      <w:r w:rsidR="00BB716B" w:rsidRPr="00C6089A">
        <w:rPr>
          <w:rFonts w:cstheme="minorHAnsi"/>
          <w:i/>
          <w:iCs/>
          <w:sz w:val="18"/>
          <w:szCs w:val="18"/>
        </w:rPr>
        <w:t xml:space="preserve"> </w:t>
      </w:r>
    </w:p>
    <w:p w14:paraId="1DA27ECB"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jc w:val="right"/>
        <w:rPr>
          <w:rFonts w:cstheme="minorHAnsi"/>
          <w:i/>
          <w:iCs/>
          <w:sz w:val="18"/>
          <w:szCs w:val="18"/>
        </w:rPr>
      </w:pPr>
    </w:p>
    <w:p w14:paraId="1D81928E"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rPr>
          <w:rFonts w:cstheme="minorHAnsi"/>
          <w:i/>
          <w:iCs/>
          <w:sz w:val="18"/>
          <w:szCs w:val="18"/>
        </w:rPr>
      </w:pPr>
    </w:p>
    <w:p w14:paraId="09935A9D" w14:textId="6455D3B6"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lastRenderedPageBreak/>
        <w:t>What’s on ….</w:t>
      </w:r>
    </w:p>
    <w:p w14:paraId="3B69933A" w14:textId="77777777" w:rsidR="009C6A67" w:rsidRDefault="009C6A67" w:rsidP="006147DD">
      <w:pPr>
        <w:autoSpaceDE w:val="0"/>
        <w:autoSpaceDN w:val="0"/>
        <w:adjustRightInd w:val="0"/>
        <w:rPr>
          <w:rFonts w:ascii="Calibri" w:hAnsi="Calibri" w:cs="Calibri"/>
          <w:b/>
          <w:bCs/>
          <w14:ligatures w14:val="standardContextual"/>
        </w:rPr>
      </w:pPr>
    </w:p>
    <w:p w14:paraId="5C33E721" w14:textId="77777777" w:rsidR="009C6A67" w:rsidRDefault="009C6A67" w:rsidP="009C6A67">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Steph’s Update.</w:t>
      </w:r>
    </w:p>
    <w:p w14:paraId="4E36CBA8" w14:textId="77777777" w:rsidR="009C6A67" w:rsidRPr="009609B3" w:rsidRDefault="009C6A67" w:rsidP="009C6A67">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“I am pleased to say that I have been given </w:t>
      </w:r>
      <w:proofErr w:type="gramStart"/>
      <w:r>
        <w:rPr>
          <w:rFonts w:ascii="Calibri" w:hAnsi="Calibri" w:cs="Calibri"/>
          <w14:ligatures w14:val="standardContextual"/>
        </w:rPr>
        <w:t>the all</w:t>
      </w:r>
      <w:proofErr w:type="gramEnd"/>
      <w:r>
        <w:rPr>
          <w:rFonts w:ascii="Calibri" w:hAnsi="Calibri" w:cs="Calibri"/>
          <w14:ligatures w14:val="standardContextual"/>
        </w:rPr>
        <w:t xml:space="preserve"> clear to begin a slow return to work. The very fact that this is even a possibility seems miraculous! So here I go …. And here we go. You have been on my heart and in my prayers and I am looking forward to being more fully present over the next few weeks and months. May the Holy Spirit rest on each of us and fill us with his love and joy”</w:t>
      </w:r>
    </w:p>
    <w:p w14:paraId="6549D316" w14:textId="77777777" w:rsidR="009C6A67" w:rsidRDefault="009C6A67" w:rsidP="006147DD">
      <w:pPr>
        <w:autoSpaceDE w:val="0"/>
        <w:autoSpaceDN w:val="0"/>
        <w:adjustRightInd w:val="0"/>
        <w:rPr>
          <w:rFonts w:ascii="Calibri" w:hAnsi="Calibri" w:cs="Calibri"/>
          <w:b/>
          <w:bCs/>
          <w14:ligatures w14:val="standardContextual"/>
        </w:rPr>
      </w:pPr>
    </w:p>
    <w:p w14:paraId="78BD8F82" w14:textId="77777777" w:rsidR="000B163B" w:rsidRDefault="000B163B" w:rsidP="006147DD">
      <w:pPr>
        <w:autoSpaceDE w:val="0"/>
        <w:autoSpaceDN w:val="0"/>
        <w:adjustRightInd w:val="0"/>
        <w:rPr>
          <w:rFonts w:ascii="Calibri" w:hAnsi="Calibri" w:cs="Calibri"/>
          <w:b/>
          <w:bCs/>
          <w14:ligatures w14:val="standardContextual"/>
        </w:rPr>
      </w:pPr>
    </w:p>
    <w:p w14:paraId="27582743" w14:textId="77777777" w:rsidR="00C85951" w:rsidRDefault="00C85951" w:rsidP="00C85951">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EVMC office.</w:t>
      </w:r>
    </w:p>
    <w:p w14:paraId="7BE6FB05" w14:textId="77777777" w:rsidR="00C85951" w:rsidRDefault="00C85951" w:rsidP="00C85951">
      <w:pPr>
        <w:autoSpaceDE w:val="0"/>
        <w:autoSpaceDN w:val="0"/>
        <w:adjustRightInd w:val="0"/>
        <w:rPr>
          <w:rFonts w:ascii="Calibri" w:hAnsi="Calibri" w:cs="Calibri"/>
          <w14:ligatures w14:val="standardContextual"/>
        </w:rPr>
      </w:pPr>
      <w:r>
        <w:rPr>
          <w:rFonts w:ascii="Calibri" w:hAnsi="Calibri" w:cs="Calibri"/>
          <w14:ligatures w14:val="standardContextual"/>
        </w:rPr>
        <w:t>I have had several problems with the office email this week. Our provider updated the system and wiped all my email contact addresses! Please accept my apologies if you do not receive the regular emails, if this is the case please send an email to the office with your current email address so I can update the new list. Thank you for your patience. Dawn</w:t>
      </w:r>
    </w:p>
    <w:p w14:paraId="0EB5AD32" w14:textId="77777777" w:rsidR="000B163B" w:rsidRPr="00280645" w:rsidRDefault="000B163B" w:rsidP="00C85951">
      <w:pPr>
        <w:autoSpaceDE w:val="0"/>
        <w:autoSpaceDN w:val="0"/>
        <w:adjustRightInd w:val="0"/>
        <w:rPr>
          <w:rFonts w:ascii="Calibri" w:hAnsi="Calibri" w:cs="Calibri"/>
          <w14:ligatures w14:val="standardContextual"/>
        </w:rPr>
      </w:pPr>
    </w:p>
    <w:p w14:paraId="780AB279" w14:textId="77777777" w:rsidR="00444891" w:rsidRDefault="00444891" w:rsidP="00444891">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w:t>
      </w:r>
    </w:p>
    <w:p w14:paraId="42245603" w14:textId="77777777" w:rsidR="00194736" w:rsidRDefault="00194736" w:rsidP="00194736">
      <w:pPr>
        <w:autoSpaceDE w:val="0"/>
        <w:autoSpaceDN w:val="0"/>
        <w:adjustRightInd w:val="0"/>
        <w:rPr>
          <w:rFonts w:ascii="Calibri" w:hAnsi="Calibri" w:cs="Calibri"/>
          <w:bCs/>
          <w14:ligatures w14:val="standardContextual"/>
        </w:rPr>
      </w:pPr>
      <w:r>
        <w:rPr>
          <w:rFonts w:ascii="Calibri" w:hAnsi="Calibri" w:cs="Calibri"/>
          <w:bCs/>
          <w14:ligatures w14:val="standardContextual"/>
        </w:rPr>
        <w:t>Our next lunch is on Thursday 9 October at Oakford Village Hall, 12.30pm. Please let the office know if you will be able to join us and if you need transport.</w:t>
      </w:r>
    </w:p>
    <w:p w14:paraId="07FBF58B" w14:textId="0716FF5F" w:rsidR="00444891" w:rsidRDefault="00444891" w:rsidP="00154A2D">
      <w:pPr>
        <w:autoSpaceDE w:val="0"/>
        <w:autoSpaceDN w:val="0"/>
        <w:adjustRightInd w:val="0"/>
        <w:rPr>
          <w:rFonts w:ascii="Calibri" w:hAnsi="Calibri" w:cs="Calibri"/>
          <w:bCs/>
          <w14:ligatures w14:val="standardContextual"/>
        </w:rPr>
      </w:pPr>
    </w:p>
    <w:p w14:paraId="7507E192" w14:textId="77777777"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Bible Study</w:t>
      </w:r>
    </w:p>
    <w:p w14:paraId="4A658225" w14:textId="77777777" w:rsidR="006147DD" w:rsidRDefault="006147DD" w:rsidP="006147DD">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The next Bible study will be on Monday 29 September at The Cottage </w:t>
      </w:r>
      <w:proofErr w:type="spellStart"/>
      <w:r>
        <w:rPr>
          <w:rFonts w:ascii="Calibri" w:hAnsi="Calibri" w:cs="Calibri"/>
          <w14:ligatures w14:val="standardContextual"/>
        </w:rPr>
        <w:t>Washfield</w:t>
      </w:r>
      <w:proofErr w:type="spellEnd"/>
      <w:r>
        <w:rPr>
          <w:rFonts w:ascii="Calibri" w:hAnsi="Calibri" w:cs="Calibri"/>
          <w14:ligatures w14:val="standardContextual"/>
        </w:rPr>
        <w:t xml:space="preserve"> at 2.30pm with Tim Gorringe. We are looking at Paul’s letters to the Galatians.</w:t>
      </w:r>
    </w:p>
    <w:p w14:paraId="333E92B2" w14:textId="77777777" w:rsidR="006147DD" w:rsidRPr="00294AEC" w:rsidRDefault="006147DD" w:rsidP="006147DD">
      <w:pPr>
        <w:autoSpaceDE w:val="0"/>
        <w:autoSpaceDN w:val="0"/>
        <w:adjustRightInd w:val="0"/>
        <w:rPr>
          <w:rFonts w:ascii="Calibri" w:hAnsi="Calibri" w:cs="Calibri"/>
          <w14:ligatures w14:val="standardContextual"/>
        </w:rPr>
      </w:pPr>
    </w:p>
    <w:p w14:paraId="028E748F" w14:textId="2CCF3770" w:rsidR="006147DD" w:rsidRPr="002D2FC6" w:rsidRDefault="006147DD" w:rsidP="006147DD">
      <w:pPr>
        <w:autoSpaceDE w:val="0"/>
        <w:autoSpaceDN w:val="0"/>
        <w:adjustRightInd w:val="0"/>
        <w:rPr>
          <w:rFonts w:ascii="Calibri" w:hAnsi="Calibri" w:cs="Calibri"/>
          <w:b/>
          <w14:ligatures w14:val="standardContextual"/>
        </w:rPr>
      </w:pPr>
      <w:r w:rsidRPr="002D2FC6">
        <w:rPr>
          <w:rFonts w:ascii="Calibri" w:hAnsi="Calibri" w:cs="Calibri"/>
          <w:b/>
          <w14:ligatures w14:val="standardContextual"/>
        </w:rPr>
        <w:t>Prayer Chain</w:t>
      </w:r>
    </w:p>
    <w:p w14:paraId="2E1A46C6" w14:textId="77777777" w:rsidR="006147DD" w:rsidRPr="002D2FC6" w:rsidRDefault="006147DD" w:rsidP="006147DD">
      <w:pPr>
        <w:autoSpaceDE w:val="0"/>
        <w:autoSpaceDN w:val="0"/>
        <w:adjustRightInd w:val="0"/>
        <w:rPr>
          <w:rFonts w:ascii="Calibri" w:hAnsi="Calibri" w:cs="Calibri"/>
          <w:bCs/>
          <w14:ligatures w14:val="standardContextual"/>
        </w:rPr>
      </w:pPr>
      <w:r w:rsidRPr="002D2FC6">
        <w:rPr>
          <w:rFonts w:ascii="Calibri" w:hAnsi="Calibri" w:cs="Calibri"/>
          <w:bCs/>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14:ligatures w14:val="standardContextual"/>
        </w:rPr>
        <w:t xml:space="preserve"> on</w:t>
      </w:r>
      <w:r w:rsidRPr="002D2FC6">
        <w:rPr>
          <w:rFonts w:ascii="Calibri" w:hAnsi="Calibri" w:cs="Calibri"/>
          <w:bCs/>
          <w14:ligatures w14:val="standardContextual"/>
        </w:rPr>
        <w:t xml:space="preserve"> </w:t>
      </w:r>
      <w:r>
        <w:rPr>
          <w:rFonts w:ascii="Calibri" w:hAnsi="Calibri" w:cs="Calibri"/>
          <w:bCs/>
          <w14:ligatures w14:val="standardContextual"/>
        </w:rPr>
        <w:t>07733949295</w:t>
      </w:r>
      <w:r w:rsidRPr="002D2FC6">
        <w:rPr>
          <w:rFonts w:ascii="Calibri" w:hAnsi="Calibri" w:cs="Calibri"/>
          <w:bCs/>
          <w14:ligatures w14:val="standardContextual"/>
        </w:rPr>
        <w:t xml:space="preserve">. Only first initials will be used on the prayer chain to ensure total confidentiality. </w:t>
      </w:r>
    </w:p>
    <w:p w14:paraId="78498A52" w14:textId="77777777" w:rsidR="00E150A2" w:rsidRDefault="00E150A2" w:rsidP="006147DD">
      <w:pPr>
        <w:autoSpaceDE w:val="0"/>
        <w:autoSpaceDN w:val="0"/>
        <w:adjustRightInd w:val="0"/>
        <w:rPr>
          <w:rFonts w:ascii="Calibri" w:hAnsi="Calibri" w:cs="Calibri"/>
          <w:b/>
          <w:bCs/>
          <w:sz w:val="28"/>
          <w:szCs w:val="28"/>
          <w14:ligatures w14:val="standardContextual"/>
        </w:rPr>
      </w:pPr>
    </w:p>
    <w:p w14:paraId="5694DAAD" w14:textId="397423A9"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rPr>
          <w:rFonts w:asciiTheme="minorHAnsi" w:hAnsiTheme="minorHAnsi" w:cstheme="minorBidi"/>
          <w:sz w:val="22"/>
          <w:szCs w:val="22"/>
        </w:rPr>
        <w:fldChar w:fldCharType="begin"/>
      </w:r>
      <w:r w:rsidRPr="00C52A1F">
        <w:rPr>
          <w:rFonts w:ascii="Calibri" w:hAnsi="Calibri" w:cs="Calibri"/>
          <w:sz w:val="28"/>
          <w:szCs w:val="28"/>
        </w:rPr>
        <w:instrText>HYPERLINK "mailto:office@exevalleymissioncommunity.org"</w:instrText>
      </w:r>
      <w:r w:rsidRPr="00C52A1F">
        <w:rPr>
          <w:rFonts w:asciiTheme="minorHAnsi" w:hAnsiTheme="minorHAnsi" w:cstheme="minorBidi"/>
          <w:sz w:val="22"/>
          <w:szCs w:val="22"/>
        </w:rPr>
      </w:r>
      <w:r w:rsidRPr="00C52A1F">
        <w:rPr>
          <w:rFonts w:asciiTheme="minorHAnsi" w:hAnsiTheme="minorHAnsi" w:cstheme="minorBidi"/>
          <w:sz w:val="22"/>
          <w:szCs w:val="22"/>
        </w:rPr>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0"/>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D3CF" w14:textId="77777777" w:rsidR="008A4143" w:rsidRDefault="008A4143">
      <w:r>
        <w:separator/>
      </w:r>
    </w:p>
  </w:endnote>
  <w:endnote w:type="continuationSeparator" w:id="0">
    <w:p w14:paraId="65832094" w14:textId="77777777" w:rsidR="008A4143" w:rsidRDefault="008A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AD9A" w14:textId="77777777" w:rsidR="008A4143" w:rsidRDefault="008A4143">
      <w:r>
        <w:separator/>
      </w:r>
    </w:p>
  </w:footnote>
  <w:footnote w:type="continuationSeparator" w:id="0">
    <w:p w14:paraId="2645828F" w14:textId="77777777" w:rsidR="008A4143" w:rsidRDefault="008A4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02B88"/>
    <w:rsid w:val="00027806"/>
    <w:rsid w:val="00061CC9"/>
    <w:rsid w:val="00076DDD"/>
    <w:rsid w:val="00076F18"/>
    <w:rsid w:val="000A47A3"/>
    <w:rsid w:val="000B163B"/>
    <w:rsid w:val="000B653B"/>
    <w:rsid w:val="000C094B"/>
    <w:rsid w:val="000E388E"/>
    <w:rsid w:val="001525C6"/>
    <w:rsid w:val="00154A2D"/>
    <w:rsid w:val="00194736"/>
    <w:rsid w:val="001C4937"/>
    <w:rsid w:val="001F640F"/>
    <w:rsid w:val="001F6F42"/>
    <w:rsid w:val="00207BDB"/>
    <w:rsid w:val="0021640D"/>
    <w:rsid w:val="00222BBA"/>
    <w:rsid w:val="00257682"/>
    <w:rsid w:val="00285473"/>
    <w:rsid w:val="002C29DD"/>
    <w:rsid w:val="00316565"/>
    <w:rsid w:val="00316E07"/>
    <w:rsid w:val="003215CF"/>
    <w:rsid w:val="00395CA6"/>
    <w:rsid w:val="003D34DB"/>
    <w:rsid w:val="003E1970"/>
    <w:rsid w:val="00444891"/>
    <w:rsid w:val="00447531"/>
    <w:rsid w:val="00484566"/>
    <w:rsid w:val="004A0112"/>
    <w:rsid w:val="004F648B"/>
    <w:rsid w:val="00513FE8"/>
    <w:rsid w:val="00531E50"/>
    <w:rsid w:val="00567263"/>
    <w:rsid w:val="00574B18"/>
    <w:rsid w:val="005A2D23"/>
    <w:rsid w:val="005C6CFC"/>
    <w:rsid w:val="006008EF"/>
    <w:rsid w:val="00603F64"/>
    <w:rsid w:val="006147DD"/>
    <w:rsid w:val="006162EA"/>
    <w:rsid w:val="00657533"/>
    <w:rsid w:val="00676BAC"/>
    <w:rsid w:val="00692551"/>
    <w:rsid w:val="006F252A"/>
    <w:rsid w:val="00704102"/>
    <w:rsid w:val="00705DD5"/>
    <w:rsid w:val="0070798D"/>
    <w:rsid w:val="00772CB3"/>
    <w:rsid w:val="00794595"/>
    <w:rsid w:val="007A5DD7"/>
    <w:rsid w:val="007B5837"/>
    <w:rsid w:val="00850C4D"/>
    <w:rsid w:val="008652CB"/>
    <w:rsid w:val="008A4143"/>
    <w:rsid w:val="008F34F3"/>
    <w:rsid w:val="0095284A"/>
    <w:rsid w:val="009B7FDB"/>
    <w:rsid w:val="009C1AD9"/>
    <w:rsid w:val="009C6A67"/>
    <w:rsid w:val="00A2568A"/>
    <w:rsid w:val="00A32C67"/>
    <w:rsid w:val="00A36090"/>
    <w:rsid w:val="00A41AE8"/>
    <w:rsid w:val="00A559D1"/>
    <w:rsid w:val="00A602E5"/>
    <w:rsid w:val="00A6252F"/>
    <w:rsid w:val="00A65C15"/>
    <w:rsid w:val="00A74E51"/>
    <w:rsid w:val="00AC16D5"/>
    <w:rsid w:val="00B04DD5"/>
    <w:rsid w:val="00B60A53"/>
    <w:rsid w:val="00BB15A0"/>
    <w:rsid w:val="00BB716B"/>
    <w:rsid w:val="00BF4E8F"/>
    <w:rsid w:val="00C11CE4"/>
    <w:rsid w:val="00C16D8A"/>
    <w:rsid w:val="00C2766F"/>
    <w:rsid w:val="00C85951"/>
    <w:rsid w:val="00CB393A"/>
    <w:rsid w:val="00CB5B68"/>
    <w:rsid w:val="00CF25E4"/>
    <w:rsid w:val="00D03E73"/>
    <w:rsid w:val="00D272F6"/>
    <w:rsid w:val="00D65A74"/>
    <w:rsid w:val="00D922B0"/>
    <w:rsid w:val="00DB6D62"/>
    <w:rsid w:val="00DB6FD9"/>
    <w:rsid w:val="00E007DE"/>
    <w:rsid w:val="00E13013"/>
    <w:rsid w:val="00E150A2"/>
    <w:rsid w:val="00E336B8"/>
    <w:rsid w:val="00E538AA"/>
    <w:rsid w:val="00E5568A"/>
    <w:rsid w:val="00E579CD"/>
    <w:rsid w:val="00E65262"/>
    <w:rsid w:val="00E67D92"/>
    <w:rsid w:val="00EE3F7E"/>
    <w:rsid w:val="00EF5230"/>
    <w:rsid w:val="00EF58EC"/>
    <w:rsid w:val="00F33CFC"/>
    <w:rsid w:val="00F36474"/>
    <w:rsid w:val="00F70FCA"/>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1"/>
    <w:pPr>
      <w:spacing w:after="0" w:line="240" w:lineRule="auto"/>
    </w:pPr>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BB716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B716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BB716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B716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BB716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BB716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B716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B716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B716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pPr>
    <w:rPr>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pPr>
    <w:rPr>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pPr>
    <w:rPr>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p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pPr>
  </w:style>
  <w:style w:type="paragraph" w:customStyle="1" w:styleId="first-line-none">
    <w:name w:val="first-line-none"/>
    <w:basedOn w:val="Normal"/>
    <w:rsid w:val="000E388E"/>
    <w:pPr>
      <w:spacing w:before="100" w:beforeAutospacing="1" w:after="100" w:afterAutospacing="1"/>
    </w:pPr>
  </w:style>
  <w:style w:type="paragraph" w:customStyle="1" w:styleId="top-05">
    <w:name w:val="top-05"/>
    <w:basedOn w:val="Normal"/>
    <w:rsid w:val="000E388E"/>
    <w:pPr>
      <w:spacing w:before="100" w:beforeAutospacing="1" w:after="100" w:afterAutospacing="1"/>
    </w:pPr>
  </w:style>
  <w:style w:type="character" w:styleId="FollowedHyperlink">
    <w:name w:val="FollowedHyperlink"/>
    <w:basedOn w:val="DefaultParagraphFont"/>
    <w:uiPriority w:val="99"/>
    <w:semiHidden/>
    <w:unhideWhenUsed/>
    <w:rsid w:val="00BB15A0"/>
    <w:rPr>
      <w:color w:val="96607D" w:themeColor="followedHyperlink"/>
      <w:u w:val="single"/>
    </w:rPr>
  </w:style>
  <w:style w:type="character" w:customStyle="1" w:styleId="verse">
    <w:name w:val="verse"/>
    <w:basedOn w:val="DefaultParagraphFont"/>
    <w:rsid w:val="00D03E73"/>
  </w:style>
  <w:style w:type="paragraph" w:customStyle="1" w:styleId="p">
    <w:name w:val="p"/>
    <w:basedOn w:val="Normal"/>
    <w:rsid w:val="00D922B0"/>
    <w:pPr>
      <w:spacing w:before="100" w:beforeAutospacing="1" w:after="100" w:afterAutospacing="1"/>
    </w:pPr>
  </w:style>
  <w:style w:type="character" w:customStyle="1" w:styleId="verse-span">
    <w:name w:val="verse-span"/>
    <w:basedOn w:val="DefaultParagraphFont"/>
    <w:rsid w:val="00D922B0"/>
  </w:style>
  <w:style w:type="character" w:customStyle="1" w:styleId="v">
    <w:name w:val="v"/>
    <w:basedOn w:val="DefaultParagraphFont"/>
    <w:rsid w:val="00D922B0"/>
  </w:style>
  <w:style w:type="paragraph" w:customStyle="1" w:styleId="s1">
    <w:name w:val="s1"/>
    <w:basedOn w:val="Normal"/>
    <w:rsid w:val="00D922B0"/>
    <w:pPr>
      <w:spacing w:before="100" w:beforeAutospacing="1" w:after="100" w:afterAutospacing="1"/>
    </w:pPr>
  </w:style>
  <w:style w:type="character" w:customStyle="1" w:styleId="sorts">
    <w:name w:val="sorts"/>
    <w:basedOn w:val="DefaultParagraphFont"/>
    <w:rsid w:val="00D922B0"/>
  </w:style>
  <w:style w:type="paragraph" w:customStyle="1" w:styleId="vein">
    <w:name w:val="vein"/>
    <w:basedOn w:val="Normal"/>
    <w:rsid w:val="00D922B0"/>
    <w:pPr>
      <w:spacing w:before="100" w:beforeAutospacing="1" w:after="100" w:afterAutospacing="1"/>
    </w:pPr>
  </w:style>
  <w:style w:type="character" w:customStyle="1" w:styleId="big-chapter">
    <w:name w:val="big-chapter"/>
    <w:basedOn w:val="DefaultParagraphFont"/>
    <w:rsid w:val="00E65262"/>
  </w:style>
  <w:style w:type="character" w:customStyle="1" w:styleId="verse-num">
    <w:name w:val="verse-num"/>
    <w:basedOn w:val="DefaultParagraphFont"/>
    <w:rsid w:val="00E65262"/>
  </w:style>
  <w:style w:type="character" w:customStyle="1" w:styleId="footnote">
    <w:name w:val="footnote"/>
    <w:basedOn w:val="DefaultParagraphFont"/>
    <w:rsid w:val="00E150A2"/>
  </w:style>
  <w:style w:type="character" w:customStyle="1" w:styleId="woc">
    <w:name w:val="woc"/>
    <w:basedOn w:val="DefaultParagraphFont"/>
    <w:rsid w:val="00E150A2"/>
  </w:style>
  <w:style w:type="paragraph" w:customStyle="1" w:styleId="text-text-light">
    <w:name w:val="text-text-light"/>
    <w:basedOn w:val="Normal"/>
    <w:rsid w:val="00C85951"/>
    <w:pPr>
      <w:spacing w:before="100" w:beforeAutospacing="1" w:after="100" w:afterAutospacing="1"/>
    </w:pPr>
  </w:style>
  <w:style w:type="character" w:customStyle="1" w:styleId="small-caps-upper">
    <w:name w:val="small-caps-upper"/>
    <w:basedOn w:val="DefaultParagraphFont"/>
    <w:rsid w:val="00027806"/>
  </w:style>
  <w:style w:type="character" w:customStyle="1" w:styleId="small-caps-lower">
    <w:name w:val="small-caps-lower"/>
    <w:basedOn w:val="DefaultParagraphFont"/>
    <w:rsid w:val="00027806"/>
  </w:style>
  <w:style w:type="paragraph" w:customStyle="1" w:styleId="vlcopyright">
    <w:name w:val="vlcopyright"/>
    <w:basedOn w:val="Normal"/>
    <w:rsid w:val="00027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5</cp:revision>
  <dcterms:created xsi:type="dcterms:W3CDTF">2025-09-24T13:11:00Z</dcterms:created>
  <dcterms:modified xsi:type="dcterms:W3CDTF">2025-09-26T08:19:00Z</dcterms:modified>
</cp:coreProperties>
</file>